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79F28D3" w:rsidR="001327CA" w:rsidRPr="000C76A5" w:rsidRDefault="007757EF" w:rsidP="003E7394">
            <w:pPr>
              <w:jc w:val="both"/>
              <w:rPr>
                <w:rFonts w:asciiTheme="minorHAnsi" w:hAnsiTheme="minorHAnsi" w:cstheme="minorHAnsi"/>
                <w:b/>
                <w:sz w:val="22"/>
                <w:szCs w:val="22"/>
              </w:rPr>
            </w:pPr>
            <w:r>
              <w:rPr>
                <w:rFonts w:asciiTheme="minorHAnsi" w:hAnsiTheme="minorHAnsi" w:cstheme="minorHAnsi"/>
                <w:b/>
                <w:sz w:val="22"/>
                <w:szCs w:val="22"/>
              </w:rPr>
              <w:t>358</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7435C14" w:rsidR="001327CA" w:rsidRPr="001327CA" w:rsidRDefault="007757EF"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w:t>
            </w:r>
          </w:p>
        </w:tc>
        <w:tc>
          <w:tcPr>
            <w:tcW w:w="841" w:type="dxa"/>
            <w:vAlign w:val="center"/>
          </w:tcPr>
          <w:p w14:paraId="3FB6BF54" w14:textId="19A18D0D" w:rsidR="001327CA" w:rsidRPr="001327CA" w:rsidRDefault="0054414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41" w:type="dxa"/>
            <w:vAlign w:val="center"/>
          </w:tcPr>
          <w:p w14:paraId="221E20A5" w14:textId="640CCEAA" w:rsidR="001327CA" w:rsidRPr="001327CA" w:rsidRDefault="003A146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7757EF" w:rsidRPr="000C76A5" w14:paraId="430E0CEE" w14:textId="77777777" w:rsidTr="000E1A5B">
        <w:trPr>
          <w:trHeight w:val="325"/>
        </w:trPr>
        <w:tc>
          <w:tcPr>
            <w:tcW w:w="2660" w:type="dxa"/>
            <w:gridSpan w:val="2"/>
            <w:vAlign w:val="center"/>
          </w:tcPr>
          <w:p w14:paraId="4EFBB1B3" w14:textId="754F739C" w:rsidR="007757EF" w:rsidRPr="000C76A5" w:rsidRDefault="007757EF" w:rsidP="007757E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58D1D88B" w14:textId="77777777" w:rsidR="007757EF" w:rsidRDefault="007757EF" w:rsidP="007757EF">
            <w:pPr>
              <w:jc w:val="both"/>
              <w:rPr>
                <w:rFonts w:asciiTheme="minorHAnsi" w:hAnsiTheme="minorHAnsi" w:cstheme="minorHAnsi"/>
                <w:b/>
                <w:color w:val="000000" w:themeColor="text1"/>
                <w:sz w:val="22"/>
                <w:szCs w:val="22"/>
              </w:rPr>
            </w:pPr>
            <w:r w:rsidRPr="00FC0389">
              <w:rPr>
                <w:rFonts w:asciiTheme="minorHAnsi" w:hAnsiTheme="minorHAnsi" w:cstheme="minorHAnsi"/>
                <w:sz w:val="22"/>
                <w:szCs w:val="22"/>
              </w:rPr>
              <w:t>Sociólogo/a cursando maestría en Hábitat</w:t>
            </w:r>
            <w:r w:rsidRPr="006B3134">
              <w:rPr>
                <w:rFonts w:asciiTheme="minorHAnsi" w:hAnsiTheme="minorHAnsi" w:cstheme="minorHAnsi"/>
                <w:b/>
                <w:color w:val="000000" w:themeColor="text1"/>
                <w:sz w:val="22"/>
                <w:szCs w:val="22"/>
              </w:rPr>
              <w:t xml:space="preserve"> </w:t>
            </w:r>
          </w:p>
          <w:p w14:paraId="17E115C9" w14:textId="77777777" w:rsidR="007757EF" w:rsidRPr="00FC0389" w:rsidRDefault="007757EF" w:rsidP="007757EF">
            <w:pPr>
              <w:rPr>
                <w:rFonts w:asciiTheme="minorHAnsi" w:hAnsiTheme="minorHAnsi" w:cstheme="minorHAnsi"/>
                <w:sz w:val="22"/>
                <w:szCs w:val="22"/>
              </w:rPr>
            </w:pPr>
            <w:r w:rsidRPr="00FC0389">
              <w:rPr>
                <w:rFonts w:asciiTheme="minorHAnsi" w:hAnsiTheme="minorHAnsi" w:cstheme="minorHAnsi"/>
                <w:sz w:val="22"/>
                <w:szCs w:val="22"/>
              </w:rPr>
              <w:t xml:space="preserve">Haber cursado </w:t>
            </w:r>
            <w:r>
              <w:rPr>
                <w:rFonts w:asciiTheme="minorHAnsi" w:hAnsiTheme="minorHAnsi" w:cstheme="minorHAnsi"/>
                <w:sz w:val="22"/>
                <w:szCs w:val="22"/>
              </w:rPr>
              <w:t>las asignaturas:</w:t>
            </w:r>
          </w:p>
          <w:p w14:paraId="310D7299" w14:textId="12881CF6" w:rsidR="007757EF" w:rsidRPr="00FC0389" w:rsidRDefault="007757EF" w:rsidP="007757EF">
            <w:pPr>
              <w:rPr>
                <w:rFonts w:asciiTheme="minorHAnsi" w:hAnsiTheme="minorHAnsi" w:cstheme="minorHAnsi"/>
                <w:sz w:val="22"/>
                <w:szCs w:val="22"/>
              </w:rPr>
            </w:pPr>
            <w:r w:rsidRPr="00FC0389">
              <w:rPr>
                <w:rFonts w:asciiTheme="minorHAnsi" w:hAnsiTheme="minorHAnsi" w:cstheme="minorHAnsi"/>
                <w:sz w:val="22"/>
                <w:szCs w:val="22"/>
              </w:rPr>
              <w:t>Ciudad: urbanismo y urbanización</w:t>
            </w:r>
          </w:p>
          <w:p w14:paraId="25396523" w14:textId="4768A180" w:rsidR="007757EF" w:rsidRDefault="007757EF" w:rsidP="007757EF">
            <w:pPr>
              <w:rPr>
                <w:rFonts w:asciiTheme="minorHAnsi" w:hAnsiTheme="minorHAnsi" w:cstheme="minorHAnsi"/>
                <w:sz w:val="22"/>
                <w:szCs w:val="22"/>
              </w:rPr>
            </w:pPr>
            <w:r>
              <w:rPr>
                <w:rFonts w:asciiTheme="minorHAnsi" w:hAnsiTheme="minorHAnsi" w:cstheme="minorHAnsi"/>
                <w:sz w:val="22"/>
                <w:szCs w:val="22"/>
              </w:rPr>
              <w:t>F</w:t>
            </w:r>
            <w:r w:rsidRPr="00FC0389">
              <w:rPr>
                <w:rFonts w:asciiTheme="minorHAnsi" w:hAnsiTheme="minorHAnsi" w:cstheme="minorHAnsi"/>
                <w:sz w:val="22"/>
                <w:szCs w:val="22"/>
              </w:rPr>
              <w:t>undamentos para un hábitat sustentable</w:t>
            </w:r>
          </w:p>
          <w:p w14:paraId="6BF2225C" w14:textId="3DE197C4" w:rsidR="007757EF" w:rsidRPr="00FC0389" w:rsidRDefault="007757EF" w:rsidP="007757EF">
            <w:pPr>
              <w:rPr>
                <w:rFonts w:asciiTheme="minorHAnsi" w:hAnsiTheme="minorHAnsi" w:cstheme="minorHAnsi"/>
                <w:sz w:val="22"/>
                <w:szCs w:val="22"/>
              </w:rPr>
            </w:pPr>
            <w:r>
              <w:rPr>
                <w:rFonts w:asciiTheme="minorHAnsi" w:hAnsiTheme="minorHAnsi" w:cstheme="minorHAnsi"/>
                <w:sz w:val="22"/>
                <w:szCs w:val="22"/>
              </w:rPr>
              <w:t>L</w:t>
            </w:r>
            <w:r w:rsidRPr="00FC0389">
              <w:rPr>
                <w:rFonts w:asciiTheme="minorHAnsi" w:hAnsiTheme="minorHAnsi" w:cstheme="minorHAnsi"/>
                <w:sz w:val="22"/>
                <w:szCs w:val="22"/>
              </w:rPr>
              <w:t>a institución y la técnica en los procesos territoriales</w:t>
            </w:r>
          </w:p>
          <w:p w14:paraId="4ABDD4A8" w14:textId="77777777" w:rsidR="007757EF" w:rsidRDefault="007757EF" w:rsidP="007757EF">
            <w:pPr>
              <w:jc w:val="both"/>
              <w:rPr>
                <w:rFonts w:asciiTheme="minorHAnsi" w:hAnsiTheme="minorHAnsi" w:cstheme="minorHAnsi"/>
                <w:sz w:val="22"/>
                <w:szCs w:val="22"/>
              </w:rPr>
            </w:pPr>
            <w:r w:rsidRPr="00FC0389">
              <w:rPr>
                <w:rFonts w:asciiTheme="minorHAnsi" w:hAnsiTheme="minorHAnsi" w:cstheme="minorHAnsi"/>
                <w:sz w:val="22"/>
                <w:szCs w:val="22"/>
              </w:rPr>
              <w:t>Paisaje cultural como elemento cohesionador de la ciudadanía</w:t>
            </w:r>
          </w:p>
          <w:p w14:paraId="28DD0B7A" w14:textId="6F93FBBB" w:rsidR="007757EF" w:rsidRPr="000C76A5" w:rsidRDefault="007757EF" w:rsidP="007757EF">
            <w:pPr>
              <w:jc w:val="both"/>
              <w:rPr>
                <w:rFonts w:asciiTheme="minorHAnsi" w:hAnsiTheme="minorHAnsi" w:cstheme="minorHAnsi"/>
                <w:sz w:val="22"/>
                <w:szCs w:val="22"/>
              </w:rPr>
            </w:pPr>
            <w:r w:rsidRPr="00FC0389">
              <w:rPr>
                <w:rFonts w:asciiTheme="minorHAnsi" w:hAnsiTheme="minorHAnsi" w:cstheme="minorHAnsi"/>
                <w:sz w:val="22"/>
                <w:szCs w:val="22"/>
              </w:rPr>
              <w:t>Estar en tercer semestre o haber cursado mínimo 50 créditos de la maestría en Habitat</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3908362" w14:textId="77777777" w:rsidR="007757EF" w:rsidRPr="00C540E9" w:rsidRDefault="007757EF" w:rsidP="007757EF">
            <w:pPr>
              <w:widowControl/>
              <w:rPr>
                <w:rFonts w:asciiTheme="minorHAnsi" w:hAnsiTheme="minorHAnsi" w:cstheme="minorHAnsi"/>
                <w:sz w:val="22"/>
                <w:szCs w:val="22"/>
              </w:rPr>
            </w:pPr>
            <w:r w:rsidRPr="005F1984">
              <w:rPr>
                <w:rFonts w:asciiTheme="minorHAnsi" w:hAnsiTheme="minorHAnsi" w:cstheme="minorHAnsi"/>
                <w:sz w:val="22"/>
                <w:szCs w:val="22"/>
              </w:rPr>
              <w:t xml:space="preserve">1. </w:t>
            </w:r>
            <w:r w:rsidRPr="00C540E9">
              <w:rPr>
                <w:rFonts w:asciiTheme="minorHAnsi" w:hAnsiTheme="minorHAnsi" w:cstheme="minorHAnsi"/>
                <w:sz w:val="22"/>
                <w:szCs w:val="22"/>
              </w:rPr>
              <w:t>P.A.P.A. (</w:t>
            </w:r>
            <w:r>
              <w:rPr>
                <w:rFonts w:asciiTheme="minorHAnsi" w:hAnsiTheme="minorHAnsi" w:cstheme="minorHAnsi"/>
                <w:sz w:val="22"/>
                <w:szCs w:val="22"/>
              </w:rPr>
              <w:t>2</w:t>
            </w:r>
            <w:r w:rsidRPr="00C540E9">
              <w:rPr>
                <w:rFonts w:asciiTheme="minorHAnsi" w:hAnsiTheme="minorHAnsi" w:cstheme="minorHAnsi"/>
                <w:sz w:val="22"/>
                <w:szCs w:val="22"/>
              </w:rPr>
              <w:t>0%)</w:t>
            </w:r>
          </w:p>
          <w:p w14:paraId="6A0D2037" w14:textId="77777777" w:rsidR="007757EF" w:rsidRPr="00C540E9" w:rsidRDefault="007757EF" w:rsidP="007757EF">
            <w:pPr>
              <w:widowControl/>
              <w:rPr>
                <w:rFonts w:asciiTheme="minorHAnsi" w:hAnsiTheme="minorHAnsi" w:cstheme="minorHAnsi"/>
                <w:sz w:val="22"/>
                <w:szCs w:val="22"/>
              </w:rPr>
            </w:pPr>
            <w:r w:rsidRPr="00C540E9">
              <w:rPr>
                <w:rFonts w:asciiTheme="minorHAnsi" w:hAnsiTheme="minorHAnsi" w:cstheme="minorHAnsi"/>
                <w:sz w:val="22"/>
                <w:szCs w:val="22"/>
              </w:rPr>
              <w:t>2. Promedio Académico (1</w:t>
            </w:r>
            <w:r>
              <w:rPr>
                <w:rFonts w:asciiTheme="minorHAnsi" w:hAnsiTheme="minorHAnsi" w:cstheme="minorHAnsi"/>
                <w:sz w:val="22"/>
                <w:szCs w:val="22"/>
              </w:rPr>
              <w:t>5</w:t>
            </w:r>
            <w:r w:rsidRPr="00C540E9">
              <w:rPr>
                <w:rFonts w:asciiTheme="minorHAnsi" w:hAnsiTheme="minorHAnsi" w:cstheme="minorHAnsi"/>
                <w:sz w:val="22"/>
                <w:szCs w:val="22"/>
              </w:rPr>
              <w:t>%)</w:t>
            </w:r>
          </w:p>
          <w:p w14:paraId="1499C11D" w14:textId="76F731DA" w:rsidR="007757EF" w:rsidRPr="00C540E9" w:rsidRDefault="00ED7D85" w:rsidP="007757EF">
            <w:pPr>
              <w:widowControl/>
              <w:rPr>
                <w:rFonts w:asciiTheme="minorHAnsi" w:hAnsiTheme="minorHAnsi" w:cstheme="minorHAnsi"/>
                <w:sz w:val="22"/>
                <w:szCs w:val="22"/>
              </w:rPr>
            </w:pPr>
            <w:r>
              <w:rPr>
                <w:rFonts w:asciiTheme="minorHAnsi" w:hAnsiTheme="minorHAnsi" w:cstheme="minorHAnsi"/>
                <w:sz w:val="22"/>
                <w:szCs w:val="22"/>
              </w:rPr>
              <w:t>3</w:t>
            </w:r>
            <w:r w:rsidR="007757EF">
              <w:rPr>
                <w:rFonts w:asciiTheme="minorHAnsi" w:hAnsiTheme="minorHAnsi" w:cstheme="minorHAnsi"/>
                <w:sz w:val="22"/>
                <w:szCs w:val="22"/>
              </w:rPr>
              <w:t>. Experiencia en proyectos del componente social (2</w:t>
            </w:r>
            <w:r w:rsidR="007757EF" w:rsidRPr="00C540E9">
              <w:rPr>
                <w:rFonts w:asciiTheme="minorHAnsi" w:hAnsiTheme="minorHAnsi" w:cstheme="minorHAnsi"/>
                <w:sz w:val="22"/>
                <w:szCs w:val="22"/>
              </w:rPr>
              <w:t>0%)</w:t>
            </w:r>
          </w:p>
          <w:p w14:paraId="699234EC" w14:textId="36D0C464" w:rsidR="007757EF" w:rsidRDefault="00ED7D85" w:rsidP="007757EF">
            <w:pPr>
              <w:widowControl/>
              <w:rPr>
                <w:rFonts w:asciiTheme="minorHAnsi" w:hAnsiTheme="minorHAnsi" w:cstheme="minorHAnsi"/>
                <w:sz w:val="22"/>
                <w:szCs w:val="22"/>
              </w:rPr>
            </w:pPr>
            <w:r>
              <w:rPr>
                <w:rFonts w:asciiTheme="minorHAnsi" w:hAnsiTheme="minorHAnsi" w:cstheme="minorHAnsi"/>
                <w:sz w:val="22"/>
                <w:szCs w:val="22"/>
              </w:rPr>
              <w:t>4</w:t>
            </w:r>
            <w:r w:rsidR="007757EF" w:rsidRPr="00C540E9">
              <w:rPr>
                <w:rFonts w:asciiTheme="minorHAnsi" w:hAnsiTheme="minorHAnsi" w:cstheme="minorHAnsi"/>
                <w:sz w:val="22"/>
                <w:szCs w:val="22"/>
              </w:rPr>
              <w:t>. Nivel de avance en el plan de estudios (</w:t>
            </w:r>
            <w:r w:rsidR="007757EF">
              <w:rPr>
                <w:rFonts w:asciiTheme="minorHAnsi" w:hAnsiTheme="minorHAnsi" w:cstheme="minorHAnsi"/>
                <w:sz w:val="22"/>
                <w:szCs w:val="22"/>
              </w:rPr>
              <w:t>2</w:t>
            </w:r>
            <w:r w:rsidR="007757EF" w:rsidRPr="00C540E9">
              <w:rPr>
                <w:rFonts w:asciiTheme="minorHAnsi" w:hAnsiTheme="minorHAnsi" w:cstheme="minorHAnsi"/>
                <w:sz w:val="22"/>
                <w:szCs w:val="22"/>
              </w:rPr>
              <w:t>0%)</w:t>
            </w:r>
          </w:p>
          <w:p w14:paraId="29053533" w14:textId="7117B69A" w:rsidR="007757EF" w:rsidRPr="00C540E9" w:rsidRDefault="00ED7D85" w:rsidP="007757EF">
            <w:pPr>
              <w:widowControl/>
              <w:rPr>
                <w:rFonts w:asciiTheme="minorHAnsi" w:hAnsiTheme="minorHAnsi" w:cstheme="minorHAnsi"/>
                <w:sz w:val="22"/>
                <w:szCs w:val="22"/>
              </w:rPr>
            </w:pPr>
            <w:r>
              <w:rPr>
                <w:rFonts w:asciiTheme="minorHAnsi" w:hAnsiTheme="minorHAnsi" w:cstheme="minorHAnsi"/>
                <w:sz w:val="22"/>
                <w:szCs w:val="22"/>
              </w:rPr>
              <w:t>5</w:t>
            </w:r>
            <w:r w:rsidR="007757EF">
              <w:rPr>
                <w:rFonts w:asciiTheme="minorHAnsi" w:hAnsiTheme="minorHAnsi" w:cstheme="minorHAnsi"/>
                <w:sz w:val="22"/>
                <w:szCs w:val="22"/>
              </w:rPr>
              <w:t>. Tiempo de experiencia en proyectos de paz o AETCR (15%)</w:t>
            </w:r>
          </w:p>
          <w:p w14:paraId="47D6BBD8" w14:textId="68D9D0DB" w:rsidR="007757EF" w:rsidRDefault="00ED7D85" w:rsidP="007757EF">
            <w:pPr>
              <w:widowControl/>
              <w:rPr>
                <w:rFonts w:asciiTheme="minorHAnsi" w:hAnsiTheme="minorHAnsi" w:cstheme="minorHAnsi"/>
                <w:sz w:val="22"/>
                <w:szCs w:val="22"/>
              </w:rPr>
            </w:pPr>
            <w:r>
              <w:rPr>
                <w:rFonts w:asciiTheme="minorHAnsi" w:hAnsiTheme="minorHAnsi" w:cstheme="minorHAnsi"/>
                <w:sz w:val="22"/>
                <w:szCs w:val="22"/>
              </w:rPr>
              <w:t>6</w:t>
            </w:r>
            <w:r w:rsidR="007757EF" w:rsidRPr="00C540E9">
              <w:rPr>
                <w:rFonts w:asciiTheme="minorHAnsi" w:hAnsiTheme="minorHAnsi" w:cstheme="minorHAnsi"/>
                <w:sz w:val="22"/>
                <w:szCs w:val="22"/>
              </w:rPr>
              <w:t>. Numero de materias matriculadas (</w:t>
            </w:r>
            <w:r w:rsidR="007757EF">
              <w:rPr>
                <w:rFonts w:asciiTheme="minorHAnsi" w:hAnsiTheme="minorHAnsi" w:cstheme="minorHAnsi"/>
                <w:sz w:val="22"/>
                <w:szCs w:val="22"/>
              </w:rPr>
              <w:t>10</w:t>
            </w:r>
            <w:r w:rsidR="007757EF" w:rsidRPr="00C540E9">
              <w:rPr>
                <w:rFonts w:asciiTheme="minorHAnsi" w:hAnsiTheme="minorHAnsi" w:cstheme="minorHAnsi"/>
                <w:sz w:val="22"/>
                <w:szCs w:val="22"/>
              </w:rPr>
              <w:t>%)</w:t>
            </w:r>
          </w:p>
          <w:p w14:paraId="60DDD218" w14:textId="77777777" w:rsidR="007757EF" w:rsidRDefault="007757EF" w:rsidP="00110D6D">
            <w:pPr>
              <w:jc w:val="both"/>
              <w:rPr>
                <w:rFonts w:asciiTheme="minorHAnsi" w:hAnsiTheme="minorHAnsi" w:cstheme="minorHAnsi"/>
                <w:color w:val="808080" w:themeColor="background1" w:themeShade="80"/>
                <w:sz w:val="22"/>
                <w:szCs w:val="22"/>
              </w:rPr>
            </w:pPr>
          </w:p>
          <w:p w14:paraId="1C92CE63" w14:textId="0A57AEE9"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25213597" w:rsidR="00B41511" w:rsidRPr="003A1467" w:rsidRDefault="007757EF" w:rsidP="003A1467">
            <w:pPr>
              <w:jc w:val="both"/>
              <w:rPr>
                <w:rFonts w:asciiTheme="minorHAnsi" w:hAnsiTheme="minorHAnsi" w:cstheme="minorHAnsi"/>
                <w:sz w:val="22"/>
                <w:szCs w:val="22"/>
                <w:lang w:val="es-CO"/>
              </w:rPr>
            </w:pPr>
            <w:r w:rsidRPr="00ED7D85">
              <w:rPr>
                <w:rFonts w:asciiTheme="minorHAnsi" w:hAnsiTheme="minorHAnsi" w:cstheme="minorHAnsi"/>
                <w:sz w:val="22"/>
                <w:szCs w:val="22"/>
                <w:lang w:val="es-CO"/>
              </w:rPr>
              <w:t>1037591339</w:t>
            </w:r>
          </w:p>
        </w:tc>
        <w:tc>
          <w:tcPr>
            <w:tcW w:w="2580" w:type="dxa"/>
            <w:vAlign w:val="center"/>
          </w:tcPr>
          <w:p w14:paraId="49748F5A" w14:textId="6A7167E0" w:rsidR="00B41511" w:rsidRPr="003A1467" w:rsidRDefault="007757EF" w:rsidP="003A1467">
            <w:pPr>
              <w:jc w:val="both"/>
              <w:rPr>
                <w:rFonts w:asciiTheme="minorHAnsi" w:hAnsiTheme="minorHAnsi" w:cstheme="minorHAnsi"/>
                <w:sz w:val="22"/>
                <w:szCs w:val="22"/>
                <w:lang w:val="es-CO"/>
              </w:rPr>
            </w:pPr>
            <w:r>
              <w:rPr>
                <w:rFonts w:asciiTheme="minorHAnsi" w:hAnsiTheme="minorHAnsi" w:cstheme="minorHAnsi"/>
                <w:sz w:val="22"/>
                <w:szCs w:val="22"/>
                <w:lang w:val="es-CO"/>
              </w:rPr>
              <w:t>4.4</w:t>
            </w:r>
          </w:p>
        </w:tc>
        <w:tc>
          <w:tcPr>
            <w:tcW w:w="425" w:type="dxa"/>
            <w:vAlign w:val="center"/>
          </w:tcPr>
          <w:p w14:paraId="17AC50BB" w14:textId="7584C0C1" w:rsidR="00B41511" w:rsidRPr="003A1467" w:rsidRDefault="007757EF" w:rsidP="003A1467">
            <w:pPr>
              <w:jc w:val="both"/>
              <w:rPr>
                <w:rFonts w:asciiTheme="minorHAnsi" w:hAnsiTheme="minorHAnsi" w:cstheme="minorHAnsi"/>
                <w:sz w:val="22"/>
                <w:szCs w:val="22"/>
                <w:lang w:val="es-CO"/>
              </w:rPr>
            </w:pPr>
            <w:r>
              <w:rPr>
                <w:rFonts w:asciiTheme="minorHAnsi" w:hAnsiTheme="minorHAnsi" w:cstheme="minorHAnsi"/>
                <w:sz w:val="22"/>
                <w:szCs w:val="22"/>
                <w:lang w:val="es-CO"/>
              </w:rPr>
              <w:t>4.4</w:t>
            </w:r>
          </w:p>
        </w:tc>
        <w:tc>
          <w:tcPr>
            <w:tcW w:w="426" w:type="dxa"/>
            <w:vAlign w:val="center"/>
          </w:tcPr>
          <w:p w14:paraId="48A1D207" w14:textId="48BD839F" w:rsidR="00B41511" w:rsidRPr="003A1467" w:rsidRDefault="007757EF" w:rsidP="003A1467">
            <w:pPr>
              <w:jc w:val="both"/>
              <w:rPr>
                <w:rFonts w:asciiTheme="minorHAnsi" w:hAnsiTheme="minorHAnsi" w:cstheme="minorHAnsi"/>
                <w:sz w:val="22"/>
                <w:szCs w:val="22"/>
                <w:lang w:val="es-CO"/>
              </w:rPr>
            </w:pPr>
            <w:r>
              <w:rPr>
                <w:rFonts w:asciiTheme="minorHAnsi" w:hAnsiTheme="minorHAnsi" w:cstheme="minorHAnsi"/>
                <w:sz w:val="22"/>
                <w:szCs w:val="22"/>
                <w:lang w:val="es-CO"/>
              </w:rPr>
              <w:t>4.4</w:t>
            </w:r>
          </w:p>
        </w:tc>
        <w:tc>
          <w:tcPr>
            <w:tcW w:w="425" w:type="dxa"/>
            <w:vAlign w:val="center"/>
          </w:tcPr>
          <w:p w14:paraId="030323F3" w14:textId="4E3C28BA" w:rsidR="00B41511" w:rsidRPr="003A1467" w:rsidRDefault="00ED7D85" w:rsidP="003A1467">
            <w:pPr>
              <w:jc w:val="both"/>
              <w:rPr>
                <w:rFonts w:asciiTheme="minorHAnsi" w:hAnsiTheme="minorHAnsi" w:cstheme="minorHAnsi"/>
                <w:sz w:val="22"/>
                <w:szCs w:val="22"/>
                <w:lang w:val="es-CO"/>
              </w:rPr>
            </w:pPr>
            <w:r>
              <w:rPr>
                <w:rFonts w:asciiTheme="minorHAnsi" w:hAnsiTheme="minorHAnsi" w:cstheme="minorHAnsi"/>
                <w:sz w:val="22"/>
                <w:szCs w:val="22"/>
                <w:lang w:val="es-CO"/>
              </w:rPr>
              <w:t>4.5</w:t>
            </w:r>
          </w:p>
        </w:tc>
        <w:tc>
          <w:tcPr>
            <w:tcW w:w="425" w:type="dxa"/>
            <w:vAlign w:val="center"/>
          </w:tcPr>
          <w:p w14:paraId="2A86C6BE" w14:textId="4758DE69" w:rsidR="00B41511" w:rsidRPr="003A1467" w:rsidRDefault="00ED7D85" w:rsidP="003A1467">
            <w:pPr>
              <w:jc w:val="both"/>
              <w:rPr>
                <w:rFonts w:asciiTheme="minorHAnsi" w:hAnsiTheme="minorHAnsi" w:cstheme="minorHAnsi"/>
                <w:sz w:val="22"/>
                <w:szCs w:val="22"/>
                <w:lang w:val="es-CO"/>
              </w:rPr>
            </w:pPr>
            <w:r>
              <w:rPr>
                <w:rFonts w:asciiTheme="minorHAnsi" w:hAnsiTheme="minorHAnsi" w:cstheme="minorHAnsi"/>
                <w:sz w:val="22"/>
                <w:szCs w:val="22"/>
                <w:lang w:val="es-CO"/>
              </w:rPr>
              <w:t>4.5</w:t>
            </w:r>
          </w:p>
        </w:tc>
        <w:tc>
          <w:tcPr>
            <w:tcW w:w="425" w:type="dxa"/>
            <w:gridSpan w:val="2"/>
            <w:vAlign w:val="center"/>
          </w:tcPr>
          <w:p w14:paraId="0F8339FA" w14:textId="262321E7" w:rsidR="00B41511" w:rsidRPr="003A1467" w:rsidRDefault="00ED7D85" w:rsidP="003A1467">
            <w:pPr>
              <w:jc w:val="both"/>
              <w:rPr>
                <w:rFonts w:asciiTheme="minorHAnsi" w:hAnsiTheme="minorHAnsi" w:cstheme="minorHAnsi"/>
                <w:sz w:val="22"/>
                <w:szCs w:val="22"/>
                <w:lang w:val="es-CO"/>
              </w:rPr>
            </w:pPr>
            <w:r>
              <w:rPr>
                <w:rFonts w:asciiTheme="minorHAnsi" w:hAnsiTheme="minorHAnsi" w:cstheme="minorHAnsi"/>
                <w:sz w:val="22"/>
                <w:szCs w:val="22"/>
                <w:lang w:val="es-CO"/>
              </w:rPr>
              <w:t>4.0</w:t>
            </w:r>
          </w:p>
        </w:tc>
        <w:tc>
          <w:tcPr>
            <w:tcW w:w="426" w:type="dxa"/>
            <w:vAlign w:val="center"/>
          </w:tcPr>
          <w:p w14:paraId="353C6C46" w14:textId="6838A1C1" w:rsidR="00B41511" w:rsidRPr="003A1467" w:rsidRDefault="00ED7D85" w:rsidP="003A1467">
            <w:pPr>
              <w:jc w:val="both"/>
              <w:rPr>
                <w:rFonts w:asciiTheme="minorHAnsi" w:hAnsiTheme="minorHAnsi" w:cstheme="minorHAnsi"/>
                <w:sz w:val="22"/>
                <w:szCs w:val="22"/>
                <w:lang w:val="es-CO"/>
              </w:rPr>
            </w:pPr>
            <w:r>
              <w:rPr>
                <w:rFonts w:asciiTheme="minorHAnsi" w:hAnsiTheme="minorHAnsi" w:cstheme="minorHAnsi"/>
                <w:sz w:val="22"/>
                <w:szCs w:val="22"/>
                <w:lang w:val="es-CO"/>
              </w:rPr>
              <w:t>4.0</w:t>
            </w:r>
          </w:p>
        </w:tc>
        <w:tc>
          <w:tcPr>
            <w:tcW w:w="283" w:type="dxa"/>
            <w:vAlign w:val="center"/>
          </w:tcPr>
          <w:p w14:paraId="3853D2DC" w14:textId="5DE34148" w:rsidR="00B41511" w:rsidRPr="003A1467" w:rsidRDefault="00ED7D85" w:rsidP="00725A84">
            <w:pPr>
              <w:jc w:val="both"/>
              <w:rPr>
                <w:rFonts w:asciiTheme="minorHAnsi" w:hAnsiTheme="minorHAnsi" w:cstheme="minorHAnsi"/>
                <w:sz w:val="22"/>
                <w:szCs w:val="22"/>
                <w:lang w:val="es-CO"/>
              </w:rPr>
            </w:pPr>
            <w:r>
              <w:rPr>
                <w:rFonts w:asciiTheme="minorHAnsi" w:hAnsiTheme="minorHAnsi" w:cstheme="minorHAnsi"/>
                <w:sz w:val="22"/>
                <w:szCs w:val="22"/>
                <w:lang w:val="es-CO"/>
              </w:rPr>
              <w:t>4.3</w:t>
            </w:r>
          </w:p>
        </w:tc>
        <w:tc>
          <w:tcPr>
            <w:tcW w:w="2523" w:type="dxa"/>
            <w:gridSpan w:val="3"/>
            <w:vAlign w:val="center"/>
          </w:tcPr>
          <w:p w14:paraId="3DC89431" w14:textId="6E8EAAA1" w:rsidR="00B41511" w:rsidRPr="003A1467" w:rsidRDefault="003A1467" w:rsidP="003A1467">
            <w:pPr>
              <w:jc w:val="both"/>
              <w:rPr>
                <w:rFonts w:asciiTheme="minorHAnsi" w:hAnsiTheme="minorHAnsi" w:cstheme="minorHAnsi"/>
                <w:sz w:val="22"/>
                <w:szCs w:val="22"/>
                <w:lang w:val="es-CO"/>
              </w:rPr>
            </w:pPr>
            <w:r w:rsidRPr="003A1467">
              <w:rPr>
                <w:rFonts w:asciiTheme="minorHAnsi" w:hAnsiTheme="minorHAnsi" w:cstheme="minorHAnsi"/>
                <w:sz w:val="22"/>
                <w:szCs w:val="22"/>
                <w:lang w:val="es-CO"/>
              </w:rPr>
              <w:t>Seleccionado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677E5EA3">
                <wp:simplePos x="0" y="0"/>
                <wp:positionH relativeFrom="margin">
                  <wp:posOffset>-76200</wp:posOffset>
                </wp:positionH>
                <wp:positionV relativeFrom="paragraph">
                  <wp:posOffset>110490</wp:posOffset>
                </wp:positionV>
                <wp:extent cx="37719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719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35DAD" w14:textId="18AA4F00" w:rsidR="00ED7D85" w:rsidRPr="006C335F" w:rsidRDefault="00ED7D85" w:rsidP="00ED7D85">
                            <w:pPr>
                              <w:widowControl/>
                              <w:rPr>
                                <w:rFonts w:asciiTheme="minorHAnsi" w:hAnsiTheme="minorHAnsi" w:cstheme="minorHAnsi"/>
                                <w:sz w:val="22"/>
                                <w:szCs w:val="22"/>
                              </w:rPr>
                            </w:pPr>
                            <w:r w:rsidRPr="006C335F">
                              <w:rPr>
                                <w:rFonts w:asciiTheme="minorHAnsi" w:hAnsiTheme="minorHAnsi" w:cstheme="minorHAnsi"/>
                                <w:sz w:val="22"/>
                                <w:szCs w:val="22"/>
                              </w:rPr>
                              <w:t>Edier Vicente Aristizábal Giraldo</w:t>
                            </w:r>
                          </w:p>
                          <w:p w14:paraId="1150EBC0" w14:textId="18D65AF4" w:rsidR="007F7EDF" w:rsidRPr="00ED7D85" w:rsidRDefault="003A1467" w:rsidP="007F7EDF">
                            <w:pPr>
                              <w:ind w:left="708" w:hanging="708"/>
                              <w:rPr>
                                <w:rFonts w:asciiTheme="minorHAnsi" w:hAnsiTheme="minorHAnsi" w:cstheme="minorHAnsi"/>
                                <w:sz w:val="22"/>
                                <w:szCs w:val="22"/>
                              </w:rPr>
                            </w:pPr>
                            <w:r w:rsidRPr="00ED7D85">
                              <w:rPr>
                                <w:rFonts w:asciiTheme="minorHAnsi" w:hAnsiTheme="minorHAnsi" w:cstheme="minorHAnsi"/>
                                <w:sz w:val="22"/>
                                <w:szCs w:val="22"/>
                              </w:rPr>
                              <w:t>Docente</w:t>
                            </w:r>
                          </w:p>
                          <w:p w14:paraId="1C41366C" w14:textId="2DB20F26" w:rsidR="007F7EDF" w:rsidRPr="003A1467" w:rsidRDefault="003A1467" w:rsidP="007F7EDF">
                            <w:pPr>
                              <w:ind w:left="708" w:hanging="708"/>
                              <w:rPr>
                                <w:rFonts w:asciiTheme="minorHAnsi" w:hAnsiTheme="minorHAnsi" w:cstheme="minorHAnsi"/>
                                <w:sz w:val="20"/>
                                <w:szCs w:val="20"/>
                                <w:lang w:val="es-CO"/>
                              </w:rPr>
                            </w:pPr>
                            <w:r w:rsidRPr="003A1467">
                              <w:rPr>
                                <w:rFonts w:asciiTheme="minorHAnsi" w:hAnsiTheme="minorHAnsi" w:cstheme="minorHAnsi"/>
                                <w:sz w:val="22"/>
                                <w:szCs w:val="22"/>
                              </w:rPr>
                              <w:t xml:space="preserve">Departamento de </w:t>
                            </w:r>
                            <w:r w:rsidR="00ED7D85">
                              <w:rPr>
                                <w:rFonts w:asciiTheme="minorHAnsi" w:hAnsiTheme="minorHAnsi" w:cstheme="minorHAnsi"/>
                                <w:sz w:val="22"/>
                                <w:szCs w:val="22"/>
                              </w:rPr>
                              <w:t>Geociencias y Medio Ambiente</w:t>
                            </w:r>
                          </w:p>
                          <w:p w14:paraId="38DE41C0" w14:textId="77777777" w:rsidR="00ED7D85" w:rsidRPr="006C335F" w:rsidRDefault="00ED7D85" w:rsidP="00ED7D85">
                            <w:pPr>
                              <w:widowControl/>
                              <w:rPr>
                                <w:rFonts w:asciiTheme="minorHAnsi" w:hAnsiTheme="minorHAnsi" w:cstheme="minorHAnsi"/>
                                <w:sz w:val="22"/>
                                <w:szCs w:val="22"/>
                              </w:rPr>
                            </w:pPr>
                            <w:r w:rsidRPr="006C335F">
                              <w:rPr>
                                <w:rFonts w:asciiTheme="minorHAnsi" w:hAnsiTheme="minorHAnsi" w:cstheme="minorHAnsi"/>
                                <w:sz w:val="22"/>
                                <w:szCs w:val="22"/>
                              </w:rPr>
                              <w:t>evaristizabalg@unal.edu.co</w:t>
                            </w:r>
                          </w:p>
                          <w:p w14:paraId="2DA2D8B3" w14:textId="72C7E566" w:rsidR="007F7EDF" w:rsidRPr="003A1467" w:rsidRDefault="003A1467" w:rsidP="007F7EDF">
                            <w:pPr>
                              <w:ind w:left="708" w:hanging="708"/>
                              <w:rPr>
                                <w:rFonts w:asciiTheme="minorHAnsi" w:hAnsiTheme="minorHAnsi" w:cstheme="minorHAnsi"/>
                                <w:sz w:val="22"/>
                                <w:szCs w:val="22"/>
                                <w:lang w:val="es-CO"/>
                              </w:rPr>
                            </w:pPr>
                            <w:r w:rsidRPr="003A1467">
                              <w:rPr>
                                <w:rFonts w:asciiTheme="minorHAnsi" w:hAnsiTheme="minorHAnsi" w:cstheme="minorHAnsi"/>
                                <w:sz w:val="22"/>
                                <w:szCs w:val="22"/>
                              </w:rPr>
                              <w:t xml:space="preserve">Tel: </w:t>
                            </w:r>
                            <w:r w:rsidR="00ED7D85" w:rsidRPr="006C335F">
                              <w:rPr>
                                <w:rFonts w:asciiTheme="minorHAnsi" w:hAnsiTheme="minorHAnsi" w:cstheme="minorHAnsi"/>
                                <w:sz w:val="22"/>
                                <w:szCs w:val="22"/>
                              </w:rPr>
                              <w:t>(57)(4) 425 51 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7pt;width:297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" fillcolor="white [3201]" stroked="f" strokeweight=".5pt">
                <v:textbox>
                  <w:txbxContent>
                    <w:p w14:paraId="75E35DAD" w14:textId="18AA4F00" w:rsidR="00ED7D85" w:rsidRPr="006C335F" w:rsidRDefault="00ED7D85" w:rsidP="00ED7D85">
                      <w:pPr>
                        <w:widowControl/>
                        <w:rPr>
                          <w:rFonts w:asciiTheme="minorHAnsi" w:hAnsiTheme="minorHAnsi" w:cstheme="minorHAnsi"/>
                          <w:sz w:val="22"/>
                          <w:szCs w:val="22"/>
                        </w:rPr>
                      </w:pPr>
                      <w:r w:rsidRPr="006C335F">
                        <w:rPr>
                          <w:rFonts w:asciiTheme="minorHAnsi" w:hAnsiTheme="minorHAnsi" w:cstheme="minorHAnsi"/>
                          <w:sz w:val="22"/>
                          <w:szCs w:val="22"/>
                        </w:rPr>
                        <w:t xml:space="preserve">Edier Vicente </w:t>
                      </w:r>
                      <w:r w:rsidRPr="006C335F">
                        <w:rPr>
                          <w:rFonts w:asciiTheme="minorHAnsi" w:hAnsiTheme="minorHAnsi" w:cstheme="minorHAnsi"/>
                          <w:sz w:val="22"/>
                          <w:szCs w:val="22"/>
                        </w:rPr>
                        <w:t>Aristizábal</w:t>
                      </w:r>
                      <w:r w:rsidRPr="006C335F">
                        <w:rPr>
                          <w:rFonts w:asciiTheme="minorHAnsi" w:hAnsiTheme="minorHAnsi" w:cstheme="minorHAnsi"/>
                          <w:sz w:val="22"/>
                          <w:szCs w:val="22"/>
                        </w:rPr>
                        <w:t xml:space="preserve"> Giraldo</w:t>
                      </w:r>
                    </w:p>
                    <w:p w14:paraId="1150EBC0" w14:textId="18D65AF4" w:rsidR="007F7EDF" w:rsidRPr="00ED7D85" w:rsidRDefault="003A1467" w:rsidP="007F7EDF">
                      <w:pPr>
                        <w:ind w:left="708" w:hanging="708"/>
                        <w:rPr>
                          <w:rFonts w:asciiTheme="minorHAnsi" w:hAnsiTheme="minorHAnsi" w:cstheme="minorHAnsi"/>
                          <w:sz w:val="22"/>
                          <w:szCs w:val="22"/>
                        </w:rPr>
                      </w:pPr>
                      <w:r w:rsidRPr="00ED7D85">
                        <w:rPr>
                          <w:rFonts w:asciiTheme="minorHAnsi" w:hAnsiTheme="minorHAnsi" w:cstheme="minorHAnsi"/>
                          <w:sz w:val="22"/>
                          <w:szCs w:val="22"/>
                        </w:rPr>
                        <w:t>Docente</w:t>
                      </w:r>
                    </w:p>
                    <w:p w14:paraId="1C41366C" w14:textId="2DB20F26" w:rsidR="007F7EDF" w:rsidRPr="003A1467" w:rsidRDefault="003A1467" w:rsidP="007F7EDF">
                      <w:pPr>
                        <w:ind w:left="708" w:hanging="708"/>
                        <w:rPr>
                          <w:rFonts w:asciiTheme="minorHAnsi" w:hAnsiTheme="minorHAnsi" w:cstheme="minorHAnsi"/>
                          <w:sz w:val="20"/>
                          <w:szCs w:val="20"/>
                          <w:lang w:val="es-CO"/>
                        </w:rPr>
                      </w:pPr>
                      <w:r w:rsidRPr="003A1467">
                        <w:rPr>
                          <w:rFonts w:asciiTheme="minorHAnsi" w:hAnsiTheme="minorHAnsi" w:cstheme="minorHAnsi"/>
                          <w:sz w:val="22"/>
                          <w:szCs w:val="22"/>
                        </w:rPr>
                        <w:t xml:space="preserve">Departamento de </w:t>
                      </w:r>
                      <w:r w:rsidR="00ED7D85">
                        <w:rPr>
                          <w:rFonts w:asciiTheme="minorHAnsi" w:hAnsiTheme="minorHAnsi" w:cstheme="minorHAnsi"/>
                          <w:sz w:val="22"/>
                          <w:szCs w:val="22"/>
                        </w:rPr>
                        <w:t>Geociencias y Medio Ambiente</w:t>
                      </w:r>
                    </w:p>
                    <w:p w14:paraId="38DE41C0" w14:textId="77777777" w:rsidR="00ED7D85" w:rsidRPr="006C335F" w:rsidRDefault="00ED7D85" w:rsidP="00ED7D85">
                      <w:pPr>
                        <w:widowControl/>
                        <w:rPr>
                          <w:rFonts w:asciiTheme="minorHAnsi" w:hAnsiTheme="minorHAnsi" w:cstheme="minorHAnsi"/>
                          <w:sz w:val="22"/>
                          <w:szCs w:val="22"/>
                        </w:rPr>
                      </w:pPr>
                      <w:r w:rsidRPr="006C335F">
                        <w:rPr>
                          <w:rFonts w:asciiTheme="minorHAnsi" w:hAnsiTheme="minorHAnsi" w:cstheme="minorHAnsi"/>
                          <w:sz w:val="22"/>
                          <w:szCs w:val="22"/>
                        </w:rPr>
                        <w:t>evaristizabalg@unal.edu.co</w:t>
                      </w:r>
                    </w:p>
                    <w:p w14:paraId="2DA2D8B3" w14:textId="72C7E566" w:rsidR="007F7EDF" w:rsidRPr="003A1467" w:rsidRDefault="003A1467" w:rsidP="007F7EDF">
                      <w:pPr>
                        <w:ind w:left="708" w:hanging="708"/>
                        <w:rPr>
                          <w:rFonts w:asciiTheme="minorHAnsi" w:hAnsiTheme="minorHAnsi" w:cstheme="minorHAnsi"/>
                          <w:sz w:val="22"/>
                          <w:szCs w:val="22"/>
                          <w:lang w:val="es-CO"/>
                        </w:rPr>
                      </w:pPr>
                      <w:r w:rsidRPr="003A1467">
                        <w:rPr>
                          <w:rFonts w:asciiTheme="minorHAnsi" w:hAnsiTheme="minorHAnsi" w:cstheme="minorHAnsi"/>
                          <w:sz w:val="22"/>
                          <w:szCs w:val="22"/>
                        </w:rPr>
                        <w:t xml:space="preserve">Tel: </w:t>
                      </w:r>
                      <w:r w:rsidR="00ED7D85" w:rsidRPr="006C335F">
                        <w:rPr>
                          <w:rFonts w:asciiTheme="minorHAnsi" w:hAnsiTheme="minorHAnsi" w:cstheme="minorHAnsi"/>
                          <w:sz w:val="22"/>
                          <w:szCs w:val="22"/>
                        </w:rPr>
                        <w:t>(57)(4) 425 51 97</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BCB9" w14:textId="77777777" w:rsidR="005A2343" w:rsidRDefault="005A2343">
      <w:r>
        <w:separator/>
      </w:r>
    </w:p>
  </w:endnote>
  <w:endnote w:type="continuationSeparator" w:id="0">
    <w:p w14:paraId="5C34ECDB" w14:textId="77777777" w:rsidR="005A2343" w:rsidRDefault="005A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7CFD78BA"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41038" w:rsidRPr="00541038">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41038" w:rsidRPr="0054103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B460E" w14:textId="77777777" w:rsidR="005A2343" w:rsidRDefault="005A2343">
      <w:r>
        <w:separator/>
      </w:r>
    </w:p>
  </w:footnote>
  <w:footnote w:type="continuationSeparator" w:id="0">
    <w:p w14:paraId="5FB88EBE" w14:textId="77777777" w:rsidR="005A2343" w:rsidRDefault="005A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5"/>
  </w:num>
  <w:num w:numId="10">
    <w:abstractNumId w:val="29"/>
  </w:num>
  <w:num w:numId="11">
    <w:abstractNumId w:val="15"/>
  </w:num>
  <w:num w:numId="12">
    <w:abstractNumId w:val="20"/>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02D5"/>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061B6"/>
    <w:rsid w:val="003451BB"/>
    <w:rsid w:val="00357B12"/>
    <w:rsid w:val="0036518F"/>
    <w:rsid w:val="0037065E"/>
    <w:rsid w:val="003774F1"/>
    <w:rsid w:val="00380C2D"/>
    <w:rsid w:val="0038319D"/>
    <w:rsid w:val="00385D42"/>
    <w:rsid w:val="003A1467"/>
    <w:rsid w:val="003A5C24"/>
    <w:rsid w:val="003C3DA0"/>
    <w:rsid w:val="003C6030"/>
    <w:rsid w:val="003E7394"/>
    <w:rsid w:val="004076EF"/>
    <w:rsid w:val="00407796"/>
    <w:rsid w:val="00421545"/>
    <w:rsid w:val="0042290F"/>
    <w:rsid w:val="00436D39"/>
    <w:rsid w:val="004732FE"/>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1038"/>
    <w:rsid w:val="00544142"/>
    <w:rsid w:val="00544B11"/>
    <w:rsid w:val="00552C4C"/>
    <w:rsid w:val="00554043"/>
    <w:rsid w:val="005540EF"/>
    <w:rsid w:val="0055573E"/>
    <w:rsid w:val="005707C1"/>
    <w:rsid w:val="00571F49"/>
    <w:rsid w:val="0057280C"/>
    <w:rsid w:val="005A2343"/>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25A84"/>
    <w:rsid w:val="007322E6"/>
    <w:rsid w:val="00754A67"/>
    <w:rsid w:val="0076038C"/>
    <w:rsid w:val="007666C6"/>
    <w:rsid w:val="007731C8"/>
    <w:rsid w:val="007757EF"/>
    <w:rsid w:val="00785ADB"/>
    <w:rsid w:val="00791F16"/>
    <w:rsid w:val="00793265"/>
    <w:rsid w:val="00793674"/>
    <w:rsid w:val="00793778"/>
    <w:rsid w:val="007A359A"/>
    <w:rsid w:val="007B7DF5"/>
    <w:rsid w:val="007C1880"/>
    <w:rsid w:val="007C749D"/>
    <w:rsid w:val="007D0636"/>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A36A7"/>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B642D"/>
    <w:rsid w:val="00BE1835"/>
    <w:rsid w:val="00BE6955"/>
    <w:rsid w:val="00BF7FC9"/>
    <w:rsid w:val="00C07A2C"/>
    <w:rsid w:val="00C103C0"/>
    <w:rsid w:val="00C160CF"/>
    <w:rsid w:val="00C210A6"/>
    <w:rsid w:val="00C34E62"/>
    <w:rsid w:val="00C37642"/>
    <w:rsid w:val="00C50ADE"/>
    <w:rsid w:val="00C531AB"/>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206C"/>
    <w:rsid w:val="00D73192"/>
    <w:rsid w:val="00D74B31"/>
    <w:rsid w:val="00D75B8D"/>
    <w:rsid w:val="00D76D38"/>
    <w:rsid w:val="00D90316"/>
    <w:rsid w:val="00DB5D76"/>
    <w:rsid w:val="00DB7473"/>
    <w:rsid w:val="00DF582E"/>
    <w:rsid w:val="00E0635A"/>
    <w:rsid w:val="00E2100D"/>
    <w:rsid w:val="00E22BB6"/>
    <w:rsid w:val="00E31129"/>
    <w:rsid w:val="00E3392D"/>
    <w:rsid w:val="00E42375"/>
    <w:rsid w:val="00E45559"/>
    <w:rsid w:val="00E679DB"/>
    <w:rsid w:val="00E67D63"/>
    <w:rsid w:val="00E67F64"/>
    <w:rsid w:val="00E86969"/>
    <w:rsid w:val="00E949EF"/>
    <w:rsid w:val="00ED07DA"/>
    <w:rsid w:val="00ED1334"/>
    <w:rsid w:val="00ED7D85"/>
    <w:rsid w:val="00F023E6"/>
    <w:rsid w:val="00F124A2"/>
    <w:rsid w:val="00F16BEF"/>
    <w:rsid w:val="00F2361A"/>
    <w:rsid w:val="00F33A47"/>
    <w:rsid w:val="00F36B0C"/>
    <w:rsid w:val="00F427AE"/>
    <w:rsid w:val="00F6005A"/>
    <w:rsid w:val="00F61F24"/>
    <w:rsid w:val="00F6611E"/>
    <w:rsid w:val="00F8480A"/>
    <w:rsid w:val="00F84A03"/>
    <w:rsid w:val="00F86EB5"/>
    <w:rsid w:val="00FA0002"/>
    <w:rsid w:val="00FA6E61"/>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8A29-C3B9-43A0-A67B-A37B91E1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2021-09-03T13:51:00Z</cp:lastPrinted>
  <dcterms:created xsi:type="dcterms:W3CDTF">2021-10-20T00:47:00Z</dcterms:created>
  <dcterms:modified xsi:type="dcterms:W3CDTF">2021-10-20T00:47:00Z</dcterms:modified>
</cp:coreProperties>
</file>