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AE" w:rsidRPr="0099529E" w:rsidRDefault="00302DAE" w:rsidP="00302DAE">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302DAE" w:rsidRPr="00CA3DA5" w:rsidTr="00826421">
        <w:trPr>
          <w:trHeight w:val="325"/>
        </w:trPr>
        <w:tc>
          <w:tcPr>
            <w:tcW w:w="2518" w:type="dxa"/>
            <w:vAlign w:val="center"/>
          </w:tcPr>
          <w:p w:rsidR="00302DAE" w:rsidRPr="00B16CCE" w:rsidRDefault="00302DAE" w:rsidP="00826421">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vAlign w:val="center"/>
          </w:tcPr>
          <w:p w:rsidR="00302DAE" w:rsidRPr="00EA7B00" w:rsidRDefault="00302DAE" w:rsidP="00826421">
            <w:pPr>
              <w:jc w:val="center"/>
              <w:rPr>
                <w:rFonts w:asciiTheme="minorHAnsi" w:hAnsiTheme="minorHAnsi" w:cstheme="minorHAnsi"/>
                <w:sz w:val="22"/>
                <w:szCs w:val="22"/>
              </w:rPr>
            </w:pPr>
            <w:r>
              <w:rPr>
                <w:rFonts w:asciiTheme="minorHAnsi" w:hAnsiTheme="minorHAnsi" w:cstheme="minorHAnsi"/>
                <w:sz w:val="22"/>
                <w:szCs w:val="22"/>
              </w:rPr>
              <w:t>1</w:t>
            </w:r>
          </w:p>
        </w:tc>
        <w:tc>
          <w:tcPr>
            <w:tcW w:w="2693" w:type="dxa"/>
            <w:gridSpan w:val="4"/>
          </w:tcPr>
          <w:p w:rsidR="00302DAE" w:rsidRPr="00EA7B00" w:rsidRDefault="00302DAE" w:rsidP="00826421">
            <w:pPr>
              <w:rPr>
                <w:rFonts w:asciiTheme="minorHAnsi" w:hAnsiTheme="minorHAnsi" w:cstheme="minorHAnsi"/>
                <w:sz w:val="22"/>
                <w:szCs w:val="22"/>
              </w:rPr>
            </w:pPr>
            <w:r w:rsidRPr="00EA7B00">
              <w:rPr>
                <w:rFonts w:asciiTheme="minorHAnsi" w:hAnsiTheme="minorHAnsi" w:cstheme="minorHAnsi"/>
                <w:b/>
                <w:sz w:val="22"/>
                <w:szCs w:val="22"/>
              </w:rPr>
              <w:t>Fecha de diligenciamiento</w:t>
            </w:r>
          </w:p>
        </w:tc>
        <w:tc>
          <w:tcPr>
            <w:tcW w:w="757" w:type="dxa"/>
            <w:vAlign w:val="center"/>
          </w:tcPr>
          <w:p w:rsidR="00302DAE" w:rsidRPr="00EA7B00" w:rsidRDefault="00B378F9" w:rsidP="00B378F9">
            <w:pPr>
              <w:jc w:val="center"/>
              <w:rPr>
                <w:rFonts w:asciiTheme="minorHAnsi" w:hAnsiTheme="minorHAnsi" w:cstheme="minorHAnsi"/>
                <w:sz w:val="22"/>
                <w:szCs w:val="22"/>
              </w:rPr>
            </w:pPr>
            <w:r>
              <w:rPr>
                <w:rFonts w:asciiTheme="minorHAnsi" w:hAnsiTheme="minorHAnsi" w:cstheme="minorHAnsi"/>
                <w:sz w:val="22"/>
                <w:szCs w:val="22"/>
              </w:rPr>
              <w:t>6</w:t>
            </w:r>
          </w:p>
        </w:tc>
        <w:tc>
          <w:tcPr>
            <w:tcW w:w="757" w:type="dxa"/>
            <w:gridSpan w:val="2"/>
            <w:vAlign w:val="center"/>
          </w:tcPr>
          <w:p w:rsidR="00302DAE" w:rsidRPr="00EA7B00" w:rsidRDefault="00302DAE" w:rsidP="00B378F9">
            <w:pPr>
              <w:jc w:val="center"/>
              <w:rPr>
                <w:rFonts w:asciiTheme="minorHAnsi" w:hAnsiTheme="minorHAnsi" w:cstheme="minorHAnsi"/>
                <w:sz w:val="22"/>
                <w:szCs w:val="22"/>
              </w:rPr>
            </w:pPr>
            <w:r w:rsidRPr="00EA7B00">
              <w:rPr>
                <w:rFonts w:asciiTheme="minorHAnsi" w:hAnsiTheme="minorHAnsi" w:cstheme="minorHAnsi"/>
                <w:sz w:val="22"/>
                <w:szCs w:val="22"/>
              </w:rPr>
              <w:t>0</w:t>
            </w:r>
            <w:r w:rsidR="00B378F9">
              <w:rPr>
                <w:rFonts w:asciiTheme="minorHAnsi" w:hAnsiTheme="minorHAnsi" w:cstheme="minorHAnsi"/>
                <w:sz w:val="22"/>
                <w:szCs w:val="22"/>
              </w:rPr>
              <w:t>4</w:t>
            </w:r>
          </w:p>
        </w:tc>
        <w:tc>
          <w:tcPr>
            <w:tcW w:w="757" w:type="dxa"/>
            <w:vAlign w:val="center"/>
          </w:tcPr>
          <w:p w:rsidR="00302DAE" w:rsidRPr="00EA7B00" w:rsidRDefault="00302DAE" w:rsidP="00826421">
            <w:pPr>
              <w:jc w:val="center"/>
              <w:rPr>
                <w:rFonts w:asciiTheme="minorHAnsi" w:hAnsiTheme="minorHAnsi" w:cstheme="minorHAnsi"/>
                <w:sz w:val="22"/>
                <w:szCs w:val="22"/>
              </w:rPr>
            </w:pPr>
            <w:r w:rsidRPr="00EA7B00">
              <w:rPr>
                <w:rFonts w:asciiTheme="minorHAnsi" w:hAnsiTheme="minorHAnsi" w:cstheme="minorHAnsi"/>
                <w:sz w:val="22"/>
                <w:szCs w:val="22"/>
              </w:rPr>
              <w:t>2022</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Nombre de la convocatoria,</w:t>
            </w:r>
            <w:r w:rsidRPr="00CA3DA5">
              <w:rPr>
                <w:rFonts w:asciiTheme="minorHAnsi" w:hAnsiTheme="minorHAnsi" w:cstheme="minorHAnsi"/>
                <w:b/>
                <w:strike/>
                <w:sz w:val="22"/>
                <w:szCs w:val="22"/>
              </w:rPr>
              <w:t xml:space="preserve"> </w:t>
            </w:r>
            <w:r w:rsidRPr="00CA3DA5">
              <w:rPr>
                <w:rFonts w:asciiTheme="minorHAnsi" w:hAnsiTheme="minorHAnsi" w:cstheme="minorHAnsi"/>
                <w:b/>
                <w:sz w:val="22"/>
                <w:szCs w:val="22"/>
              </w:rPr>
              <w:t xml:space="preserve">proyecto o Proceso </w:t>
            </w:r>
          </w:p>
        </w:tc>
        <w:tc>
          <w:tcPr>
            <w:tcW w:w="8253" w:type="dxa"/>
            <w:gridSpan w:val="10"/>
            <w:vAlign w:val="center"/>
          </w:tcPr>
          <w:p w:rsidR="00302DAE" w:rsidRPr="00302DAE" w:rsidRDefault="008412D3" w:rsidP="00302DAE">
            <w:pPr>
              <w:jc w:val="both"/>
              <w:rPr>
                <w:rFonts w:ascii="Calibri" w:hAnsi="Calibri" w:cs="Calibri"/>
                <w:b/>
              </w:rPr>
            </w:pPr>
            <w:r>
              <w:rPr>
                <w:rFonts w:ascii="Calibri" w:hAnsi="Calibri" w:cs="Calibri"/>
                <w:sz w:val="22"/>
                <w:szCs w:val="22"/>
              </w:rPr>
              <w:t>Adenda -</w:t>
            </w:r>
            <w:r w:rsidR="00B378F9">
              <w:rPr>
                <w:rFonts w:ascii="Calibri" w:hAnsi="Calibri" w:cs="Calibri"/>
                <w:sz w:val="22"/>
                <w:szCs w:val="22"/>
              </w:rPr>
              <w:t xml:space="preserve"> </w:t>
            </w:r>
            <w:r w:rsidR="00302DAE" w:rsidRPr="00302DAE">
              <w:rPr>
                <w:rFonts w:ascii="Calibri" w:hAnsi="Calibri" w:cs="Calibri"/>
                <w:sz w:val="22"/>
                <w:szCs w:val="22"/>
              </w:rPr>
              <w:t xml:space="preserve">Convocatoria Estudiante Auxiliar. </w:t>
            </w:r>
            <w:r w:rsidR="00302DAE" w:rsidRPr="00302DAE">
              <w:rPr>
                <w:rFonts w:ascii="Calibri" w:hAnsi="Calibri" w:cs="Calibri"/>
                <w:b/>
                <w:sz w:val="22"/>
                <w:szCs w:val="22"/>
              </w:rPr>
              <w:t xml:space="preserve">Apoyo </w:t>
            </w:r>
            <w:r w:rsidR="00302DAE" w:rsidRPr="00302DAE">
              <w:rPr>
                <w:rFonts w:ascii="Calibri" w:hAnsi="Calibri" w:cs="Calibri"/>
                <w:b/>
              </w:rPr>
              <w:t>actividades Académico-Administrativas en la Facultad de Ciencias.</w:t>
            </w:r>
          </w:p>
          <w:p w:rsidR="00302DAE" w:rsidRPr="00302DAE" w:rsidRDefault="00302DAE" w:rsidP="00826421">
            <w:pPr>
              <w:rPr>
                <w:rFonts w:ascii="Calibri" w:hAnsi="Calibri" w:cs="Calibri"/>
                <w:sz w:val="22"/>
                <w:szCs w:val="22"/>
              </w:rPr>
            </w:pP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rsidR="00302DAE" w:rsidRPr="00EA7B00" w:rsidRDefault="00302DAE" w:rsidP="00826421">
            <w:pPr>
              <w:rPr>
                <w:rFonts w:asciiTheme="minorHAnsi" w:hAnsiTheme="minorHAnsi" w:cstheme="minorHAnsi"/>
                <w:sz w:val="22"/>
                <w:szCs w:val="22"/>
              </w:rPr>
            </w:pPr>
            <w:r>
              <w:rPr>
                <w:rFonts w:asciiTheme="minorHAnsi" w:hAnsiTheme="minorHAnsi" w:cstheme="minorHAnsi"/>
                <w:sz w:val="22"/>
                <w:szCs w:val="22"/>
              </w:rPr>
              <w:t>Dirección de Bienestar</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vAlign w:val="center"/>
          </w:tcPr>
          <w:p w:rsidR="00302DAE" w:rsidRPr="00CA3DA5" w:rsidRDefault="00302DAE" w:rsidP="00826421">
            <w:pPr>
              <w:rPr>
                <w:rFonts w:asciiTheme="minorHAnsi" w:hAnsiTheme="minorHAnsi" w:cstheme="minorHAnsi"/>
                <w:color w:val="7F7F7F" w:themeColor="text1" w:themeTint="80"/>
                <w:sz w:val="22"/>
                <w:szCs w:val="22"/>
              </w:rPr>
            </w:pP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rsidR="00302DAE" w:rsidRPr="00CA3DA5" w:rsidRDefault="00302DAE" w:rsidP="00826421">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rsidR="00302DAE" w:rsidRPr="00CA3DA5" w:rsidRDefault="00302DAE" w:rsidP="00826421">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302DAE" w:rsidRPr="00CA3DA5" w:rsidTr="00826421">
        <w:trPr>
          <w:trHeight w:val="197"/>
        </w:trPr>
        <w:tc>
          <w:tcPr>
            <w:tcW w:w="2518" w:type="dxa"/>
            <w:vMerge w:val="restart"/>
            <w:tcBorders>
              <w:right w:val="single" w:sz="4" w:space="0" w:color="auto"/>
            </w:tcBorders>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302DAE" w:rsidRPr="00CA3DA5" w:rsidTr="00826421">
        <w:trPr>
          <w:trHeight w:val="754"/>
        </w:trPr>
        <w:tc>
          <w:tcPr>
            <w:tcW w:w="2518" w:type="dxa"/>
            <w:vMerge/>
            <w:tcBorders>
              <w:right w:val="single" w:sz="4" w:space="0" w:color="auto"/>
            </w:tcBorders>
            <w:vAlign w:val="center"/>
          </w:tcPr>
          <w:p w:rsidR="00302DAE" w:rsidRPr="00CA3DA5" w:rsidRDefault="00302DAE" w:rsidP="00826421">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302DAE" w:rsidRPr="00B16CCE" w:rsidRDefault="00302DAE" w:rsidP="00826421">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rsidR="00302DAE" w:rsidRPr="00CA3DA5" w:rsidRDefault="00302DAE" w:rsidP="00826421">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rsidR="00302DAE" w:rsidRPr="00CA3DA5" w:rsidRDefault="00302DAE" w:rsidP="00826421">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rsidR="00302DAE" w:rsidRPr="00CA3DA5" w:rsidRDefault="00302DAE" w:rsidP="00826421">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302DAE" w:rsidRPr="00CA3DA5" w:rsidTr="00826421">
        <w:trPr>
          <w:trHeight w:val="325"/>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rsidR="00302DAE" w:rsidRPr="00CA3DA5" w:rsidRDefault="00302DAE" w:rsidP="00826421">
            <w:pPr>
              <w:rPr>
                <w:rFonts w:asciiTheme="minorHAnsi" w:hAnsiTheme="minorHAnsi" w:cstheme="minorHAnsi"/>
                <w:b/>
                <w:sz w:val="22"/>
                <w:szCs w:val="22"/>
              </w:rPr>
            </w:pPr>
            <w:r>
              <w:rPr>
                <w:rFonts w:asciiTheme="minorHAnsi" w:hAnsiTheme="minorHAnsi" w:cstheme="minorHAnsi"/>
                <w:b/>
                <w:sz w:val="22"/>
                <w:szCs w:val="22"/>
              </w:rPr>
              <w:t>1</w:t>
            </w:r>
          </w:p>
        </w:tc>
      </w:tr>
      <w:tr w:rsidR="00302DAE" w:rsidRPr="00CA3DA5" w:rsidTr="00826421">
        <w:trPr>
          <w:trHeight w:val="509"/>
        </w:trPr>
        <w:tc>
          <w:tcPr>
            <w:tcW w:w="2518" w:type="dxa"/>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rsidR="00302DAE" w:rsidRPr="00B4712F" w:rsidRDefault="00302DAE" w:rsidP="00826421">
            <w:pPr>
              <w:rPr>
                <w:rFonts w:asciiTheme="minorHAnsi" w:hAnsiTheme="minorHAnsi" w:cstheme="minorHAnsi"/>
                <w:sz w:val="22"/>
                <w:szCs w:val="22"/>
              </w:rPr>
            </w:pPr>
          </w:p>
        </w:tc>
      </w:tr>
      <w:tr w:rsidR="00302DAE" w:rsidRPr="00CA3DA5" w:rsidTr="00826421">
        <w:trPr>
          <w:trHeight w:val="325"/>
        </w:trPr>
        <w:tc>
          <w:tcPr>
            <w:tcW w:w="2518" w:type="dxa"/>
            <w:vMerge w:val="restart"/>
            <w:vAlign w:val="center"/>
          </w:tcPr>
          <w:p w:rsidR="00302DAE" w:rsidRPr="00CA3DA5" w:rsidRDefault="00302DAE" w:rsidP="00826421">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rsidR="00302DAE" w:rsidRPr="00302DAE" w:rsidRDefault="00302DAE" w:rsidP="00302DAE">
            <w:pPr>
              <w:rPr>
                <w:rFonts w:asciiTheme="minorHAnsi" w:hAnsiTheme="minorHAnsi" w:cstheme="minorHAnsi"/>
                <w:sz w:val="22"/>
                <w:szCs w:val="22"/>
              </w:rPr>
            </w:pPr>
            <w:r w:rsidRPr="00302DAE">
              <w:rPr>
                <w:rFonts w:asciiTheme="minorHAnsi" w:hAnsiTheme="minorHAnsi" w:cstheme="minorHAnsi"/>
              </w:rPr>
              <w:t xml:space="preserve">Apoyo procesos de organización del archivo </w:t>
            </w:r>
            <w:r>
              <w:rPr>
                <w:rFonts w:asciiTheme="minorHAnsi" w:hAnsiTheme="minorHAnsi" w:cstheme="minorHAnsi"/>
              </w:rPr>
              <w:t xml:space="preserve">digital </w:t>
            </w:r>
            <w:r w:rsidRPr="00302DAE">
              <w:rPr>
                <w:rFonts w:asciiTheme="minorHAnsi" w:hAnsiTheme="minorHAnsi" w:cstheme="minorHAnsi"/>
              </w:rPr>
              <w:t>programa académicos, otros.</w:t>
            </w:r>
          </w:p>
        </w:tc>
      </w:tr>
      <w:tr w:rsidR="00302DAE" w:rsidRPr="00CA3DA5" w:rsidTr="00826421">
        <w:trPr>
          <w:trHeight w:val="325"/>
        </w:trPr>
        <w:tc>
          <w:tcPr>
            <w:tcW w:w="2518" w:type="dxa"/>
            <w:vMerge/>
            <w:vAlign w:val="center"/>
          </w:tcPr>
          <w:p w:rsidR="00302DAE" w:rsidRPr="00CA3DA5" w:rsidRDefault="00302DAE" w:rsidP="00826421">
            <w:pPr>
              <w:rPr>
                <w:rFonts w:asciiTheme="minorHAnsi" w:hAnsiTheme="minorHAnsi" w:cstheme="minorHAnsi"/>
                <w:b/>
                <w:sz w:val="22"/>
                <w:szCs w:val="22"/>
              </w:rPr>
            </w:pPr>
          </w:p>
        </w:tc>
        <w:tc>
          <w:tcPr>
            <w:tcW w:w="8253" w:type="dxa"/>
            <w:gridSpan w:val="10"/>
            <w:vAlign w:val="center"/>
          </w:tcPr>
          <w:p w:rsidR="00302DAE" w:rsidRPr="00302DAE" w:rsidRDefault="00302DAE" w:rsidP="00826421">
            <w:pPr>
              <w:rPr>
                <w:rFonts w:asciiTheme="minorHAnsi" w:hAnsiTheme="minorHAnsi" w:cstheme="minorHAnsi"/>
                <w:sz w:val="22"/>
                <w:szCs w:val="22"/>
              </w:rPr>
            </w:pPr>
            <w:r w:rsidRPr="00302DAE">
              <w:rPr>
                <w:rFonts w:asciiTheme="minorHAnsi" w:hAnsiTheme="minorHAnsi" w:cstheme="minorHAnsi"/>
              </w:rPr>
              <w:t>Apoyo revisión de información</w:t>
            </w:r>
          </w:p>
        </w:tc>
      </w:tr>
      <w:tr w:rsidR="00DC39FE" w:rsidRPr="00CA3DA5" w:rsidTr="00826421">
        <w:trPr>
          <w:trHeight w:val="325"/>
        </w:trPr>
        <w:tc>
          <w:tcPr>
            <w:tcW w:w="2518" w:type="dxa"/>
            <w:vMerge/>
            <w:vAlign w:val="center"/>
          </w:tcPr>
          <w:p w:rsidR="00DC39FE" w:rsidRPr="00CA3DA5" w:rsidRDefault="00DC39FE" w:rsidP="00DC39FE">
            <w:pPr>
              <w:rPr>
                <w:rFonts w:asciiTheme="minorHAnsi" w:hAnsiTheme="minorHAnsi" w:cstheme="minorHAnsi"/>
                <w:b/>
                <w:sz w:val="22"/>
                <w:szCs w:val="22"/>
              </w:rPr>
            </w:pPr>
          </w:p>
        </w:tc>
        <w:tc>
          <w:tcPr>
            <w:tcW w:w="8253" w:type="dxa"/>
            <w:gridSpan w:val="10"/>
            <w:vAlign w:val="center"/>
          </w:tcPr>
          <w:p w:rsidR="00DC39FE" w:rsidRPr="00D3607C" w:rsidRDefault="00DC39FE" w:rsidP="00DC39FE">
            <w:pPr>
              <w:rPr>
                <w:rFonts w:asciiTheme="minorHAnsi" w:hAnsiTheme="minorHAnsi" w:cstheme="minorHAnsi"/>
                <w:sz w:val="22"/>
                <w:szCs w:val="22"/>
                <w:highlight w:val="magenta"/>
              </w:rPr>
            </w:pPr>
            <w:r w:rsidRPr="000C4E0E">
              <w:rPr>
                <w:rFonts w:asciiTheme="minorHAnsi" w:hAnsiTheme="minorHAnsi" w:cstheme="minorHAnsi"/>
                <w:sz w:val="22"/>
                <w:szCs w:val="22"/>
              </w:rPr>
              <w:t xml:space="preserve">Base de datos y organización </w:t>
            </w:r>
            <w:r w:rsidR="00C2298C" w:rsidRPr="000C4E0E">
              <w:rPr>
                <w:rFonts w:asciiTheme="minorHAnsi" w:hAnsiTheme="minorHAnsi" w:cstheme="minorHAnsi"/>
                <w:sz w:val="22"/>
                <w:szCs w:val="22"/>
              </w:rPr>
              <w:t xml:space="preserve">de </w:t>
            </w:r>
            <w:r w:rsidRPr="000C4E0E">
              <w:rPr>
                <w:rFonts w:asciiTheme="minorHAnsi" w:hAnsiTheme="minorHAnsi" w:cstheme="minorHAnsi"/>
                <w:sz w:val="22"/>
                <w:szCs w:val="22"/>
              </w:rPr>
              <w:t>casilleros Facultad de Ciencias</w:t>
            </w:r>
          </w:p>
        </w:tc>
      </w:tr>
      <w:tr w:rsidR="00DC39FE" w:rsidRPr="00CA3DA5" w:rsidTr="00826421">
        <w:trPr>
          <w:trHeight w:val="325"/>
        </w:trPr>
        <w:tc>
          <w:tcPr>
            <w:tcW w:w="2518" w:type="dxa"/>
            <w:vMerge/>
            <w:vAlign w:val="center"/>
          </w:tcPr>
          <w:p w:rsidR="00DC39FE" w:rsidRPr="00CA3DA5" w:rsidRDefault="00DC39FE" w:rsidP="00DC39FE">
            <w:pPr>
              <w:rPr>
                <w:rFonts w:asciiTheme="minorHAnsi" w:hAnsiTheme="minorHAnsi" w:cstheme="minorHAnsi"/>
                <w:b/>
                <w:sz w:val="22"/>
                <w:szCs w:val="22"/>
              </w:rPr>
            </w:pPr>
          </w:p>
        </w:tc>
        <w:tc>
          <w:tcPr>
            <w:tcW w:w="8253" w:type="dxa"/>
            <w:gridSpan w:val="10"/>
            <w:vAlign w:val="center"/>
          </w:tcPr>
          <w:p w:rsidR="00DC39FE" w:rsidRPr="00D3607C" w:rsidRDefault="00DC39FE" w:rsidP="00DC39FE">
            <w:pPr>
              <w:rPr>
                <w:rFonts w:asciiTheme="minorHAnsi" w:hAnsiTheme="minorHAnsi" w:cstheme="minorHAnsi"/>
                <w:sz w:val="22"/>
                <w:szCs w:val="22"/>
                <w:highlight w:val="magenta"/>
              </w:rPr>
            </w:pPr>
            <w:r w:rsidRPr="00302DAE">
              <w:rPr>
                <w:rFonts w:asciiTheme="minorHAnsi" w:hAnsiTheme="minorHAnsi" w:cstheme="minorHAnsi"/>
              </w:rPr>
              <w:t xml:space="preserve">Las demás que el superior </w:t>
            </w:r>
            <w:r>
              <w:rPr>
                <w:rFonts w:asciiTheme="minorHAnsi" w:hAnsiTheme="minorHAnsi" w:cstheme="minorHAnsi"/>
              </w:rPr>
              <w:t>inmediato considera pertinentes</w:t>
            </w:r>
          </w:p>
        </w:tc>
      </w:tr>
      <w:tr w:rsidR="00DC39FE" w:rsidRPr="00CA3DA5" w:rsidTr="00826421">
        <w:trPr>
          <w:trHeight w:val="325"/>
        </w:trPr>
        <w:tc>
          <w:tcPr>
            <w:tcW w:w="2518" w:type="dxa"/>
            <w:vAlign w:val="center"/>
          </w:tcPr>
          <w:p w:rsidR="00DC39FE" w:rsidRPr="00CA3DA5" w:rsidRDefault="00DC39FE" w:rsidP="00DC39FE">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rsidR="00DC39FE" w:rsidRPr="00B4712F" w:rsidRDefault="00DC39FE" w:rsidP="00DC39FE">
            <w:pPr>
              <w:jc w:val="both"/>
              <w:rPr>
                <w:rFonts w:asciiTheme="minorHAnsi" w:hAnsiTheme="minorHAnsi" w:cstheme="minorHAnsi"/>
                <w:sz w:val="22"/>
                <w:szCs w:val="22"/>
              </w:rPr>
            </w:pPr>
            <w:r>
              <w:rPr>
                <w:rFonts w:asciiTheme="minorHAnsi" w:hAnsiTheme="minorHAnsi" w:cstheme="minorHAnsi"/>
                <w:sz w:val="22"/>
                <w:szCs w:val="22"/>
              </w:rPr>
              <w:t>12 horas semanales</w:t>
            </w:r>
          </w:p>
        </w:tc>
      </w:tr>
      <w:tr w:rsidR="00DC39FE" w:rsidRPr="00CA3DA5" w:rsidTr="00826421">
        <w:trPr>
          <w:trHeight w:val="325"/>
        </w:trPr>
        <w:tc>
          <w:tcPr>
            <w:tcW w:w="2518" w:type="dxa"/>
            <w:vAlign w:val="center"/>
          </w:tcPr>
          <w:p w:rsidR="00DC39FE" w:rsidRPr="00CA3DA5" w:rsidRDefault="00DC39FE" w:rsidP="00DC39F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rsidR="00DC39FE" w:rsidRPr="00B4712F" w:rsidRDefault="00DC39FE" w:rsidP="00DC39FE">
            <w:pPr>
              <w:jc w:val="both"/>
              <w:rPr>
                <w:rFonts w:asciiTheme="minorHAnsi" w:hAnsiTheme="minorHAnsi" w:cstheme="minorHAnsi"/>
                <w:sz w:val="22"/>
                <w:szCs w:val="22"/>
              </w:rPr>
            </w:pPr>
            <w:r>
              <w:rPr>
                <w:rFonts w:asciiTheme="minorHAnsi" w:hAnsiTheme="minorHAnsi" w:cstheme="minorHAnsi"/>
                <w:sz w:val="22"/>
                <w:szCs w:val="22"/>
              </w:rPr>
              <w:t>$ 5</w:t>
            </w:r>
            <w:r w:rsidRPr="00B4712F">
              <w:rPr>
                <w:rFonts w:asciiTheme="minorHAnsi" w:hAnsiTheme="minorHAnsi" w:cstheme="minorHAnsi"/>
                <w:sz w:val="22"/>
                <w:szCs w:val="22"/>
              </w:rPr>
              <w:t>00.000</w:t>
            </w:r>
          </w:p>
        </w:tc>
      </w:tr>
      <w:tr w:rsidR="00DC39FE" w:rsidRPr="00CA3DA5" w:rsidTr="00826421">
        <w:trPr>
          <w:trHeight w:val="325"/>
        </w:trPr>
        <w:tc>
          <w:tcPr>
            <w:tcW w:w="2518" w:type="dxa"/>
            <w:vAlign w:val="center"/>
          </w:tcPr>
          <w:p w:rsidR="00DC39FE" w:rsidRPr="00CA3DA5" w:rsidRDefault="00DC39FE" w:rsidP="00DC39F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rsidR="00DC39FE" w:rsidRPr="00D17565" w:rsidRDefault="00DC39FE" w:rsidP="00DC39FE">
            <w:pPr>
              <w:rPr>
                <w:rFonts w:asciiTheme="minorHAnsi" w:hAnsiTheme="minorHAnsi" w:cstheme="minorHAnsi"/>
                <w:sz w:val="22"/>
                <w:szCs w:val="22"/>
              </w:rPr>
            </w:pPr>
            <w:r w:rsidRPr="00A90DF7">
              <w:rPr>
                <w:rFonts w:asciiTheme="minorHAnsi" w:hAnsiTheme="minorHAnsi" w:cstheme="minorHAnsi"/>
                <w:sz w:val="22"/>
                <w:szCs w:val="22"/>
              </w:rPr>
              <w:t>Del 27/04/2022 hasta el 27/06/2022</w:t>
            </w:r>
          </w:p>
        </w:tc>
      </w:tr>
      <w:tr w:rsidR="00DC39FE" w:rsidRPr="00CA3DA5" w:rsidTr="00826421">
        <w:trPr>
          <w:trHeight w:val="325"/>
        </w:trPr>
        <w:tc>
          <w:tcPr>
            <w:tcW w:w="2518" w:type="dxa"/>
            <w:vAlign w:val="center"/>
          </w:tcPr>
          <w:p w:rsidR="00DC39FE" w:rsidRPr="00B4712F" w:rsidRDefault="00DC39FE" w:rsidP="00DC39FE">
            <w:pPr>
              <w:rPr>
                <w:rFonts w:asciiTheme="minorHAnsi" w:hAnsiTheme="minorHAnsi" w:cstheme="minorHAnsi"/>
                <w:b/>
                <w:sz w:val="22"/>
                <w:szCs w:val="22"/>
              </w:rPr>
            </w:pPr>
            <w:r w:rsidRPr="00B4712F">
              <w:rPr>
                <w:rFonts w:asciiTheme="minorHAnsi" w:hAnsiTheme="minorHAnsi" w:cstheme="minorHAnsi"/>
                <w:b/>
                <w:sz w:val="22"/>
                <w:szCs w:val="22"/>
              </w:rPr>
              <w:lastRenderedPageBreak/>
              <w:t>Términos para la presentación de documentos y selección</w:t>
            </w:r>
          </w:p>
        </w:tc>
        <w:tc>
          <w:tcPr>
            <w:tcW w:w="8253" w:type="dxa"/>
            <w:gridSpan w:val="10"/>
            <w:vAlign w:val="center"/>
          </w:tcPr>
          <w:p w:rsidR="00DC39FE" w:rsidRPr="00B4712F" w:rsidRDefault="00DC39FE" w:rsidP="00DC39FE">
            <w:pPr>
              <w:jc w:val="both"/>
              <w:rPr>
                <w:rFonts w:asciiTheme="minorHAnsi" w:hAnsiTheme="minorHAnsi" w:cstheme="minorHAnsi"/>
                <w:sz w:val="22"/>
                <w:szCs w:val="22"/>
              </w:rPr>
            </w:pPr>
            <w:r w:rsidRPr="00B4712F">
              <w:rPr>
                <w:rFonts w:asciiTheme="minorHAnsi" w:hAnsiTheme="minorHAnsi" w:cstheme="minorHAnsi"/>
                <w:sz w:val="22"/>
                <w:szCs w:val="22"/>
              </w:rPr>
              <w:t>Se deben remitir los documentos obligatorio</w:t>
            </w:r>
            <w:r w:rsidR="00C2298C">
              <w:rPr>
                <w:rFonts w:asciiTheme="minorHAnsi" w:hAnsiTheme="minorHAnsi" w:cstheme="minorHAnsi"/>
                <w:sz w:val="22"/>
                <w:szCs w:val="22"/>
              </w:rPr>
              <w:t>s</w:t>
            </w:r>
            <w:r w:rsidRPr="00B4712F">
              <w:rPr>
                <w:rFonts w:asciiTheme="minorHAnsi" w:hAnsiTheme="minorHAnsi" w:cstheme="minorHAnsi"/>
                <w:sz w:val="22"/>
                <w:szCs w:val="22"/>
              </w:rPr>
              <w:t xml:space="preserve"> al correo </w:t>
            </w:r>
            <w:r w:rsidRPr="00022511">
              <w:rPr>
                <w:rFonts w:asciiTheme="minorHAnsi" w:hAnsiTheme="minorHAnsi" w:cstheme="minorHAnsi"/>
                <w:sz w:val="22"/>
                <w:szCs w:val="22"/>
              </w:rPr>
              <w:t>fcvibien_med@unal.edu.co</w:t>
            </w:r>
            <w:r w:rsidRPr="00B4712F">
              <w:rPr>
                <w:rFonts w:asciiTheme="minorHAnsi" w:hAnsiTheme="minorHAnsi" w:cstheme="minorHAnsi"/>
                <w:sz w:val="22"/>
                <w:szCs w:val="22"/>
              </w:rPr>
              <w:t xml:space="preserve"> </w:t>
            </w:r>
          </w:p>
        </w:tc>
      </w:tr>
      <w:tr w:rsidR="00DC39FE" w:rsidRPr="00CA3DA5" w:rsidTr="00826421">
        <w:trPr>
          <w:trHeight w:val="325"/>
        </w:trPr>
        <w:tc>
          <w:tcPr>
            <w:tcW w:w="2518" w:type="dxa"/>
            <w:vAlign w:val="center"/>
          </w:tcPr>
          <w:p w:rsidR="00DC39FE" w:rsidRPr="00CA3DA5" w:rsidRDefault="00DC39FE" w:rsidP="00DC39FE">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rsidR="00DC39FE" w:rsidRPr="00B4712F" w:rsidRDefault="0049569C" w:rsidP="00DC39FE">
            <w:pPr>
              <w:widowControl/>
              <w:autoSpaceDE/>
              <w:autoSpaceDN/>
              <w:rPr>
                <w:rFonts w:asciiTheme="minorHAnsi" w:hAnsiTheme="minorHAnsi" w:cstheme="minorHAnsi"/>
                <w:sz w:val="22"/>
                <w:szCs w:val="22"/>
              </w:rPr>
            </w:pPr>
            <w:r w:rsidRPr="00A90DF7">
              <w:rPr>
                <w:rFonts w:asciiTheme="minorHAnsi" w:hAnsiTheme="minorHAnsi" w:cstheme="minorHAnsi"/>
                <w:sz w:val="22"/>
                <w:szCs w:val="22"/>
              </w:rPr>
              <w:t>Viernes 8 de abril a las 4:00 pm.</w:t>
            </w:r>
          </w:p>
        </w:tc>
      </w:tr>
      <w:tr w:rsidR="00DC39FE" w:rsidRPr="00CA3DA5" w:rsidTr="00826421">
        <w:trPr>
          <w:trHeight w:val="325"/>
        </w:trPr>
        <w:tc>
          <w:tcPr>
            <w:tcW w:w="2518" w:type="dxa"/>
            <w:vAlign w:val="center"/>
          </w:tcPr>
          <w:p w:rsidR="00DC39FE" w:rsidRPr="00CA3DA5" w:rsidRDefault="00DC39FE" w:rsidP="00DC39F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rsidR="00DC39FE" w:rsidRPr="00B4712F" w:rsidRDefault="00DC39FE" w:rsidP="00DC39FE">
            <w:pPr>
              <w:widowControl/>
              <w:autoSpaceDE/>
              <w:autoSpaceDN/>
              <w:rPr>
                <w:rFonts w:asciiTheme="minorHAnsi" w:hAnsiTheme="minorHAnsi" w:cstheme="minorHAnsi"/>
                <w:sz w:val="22"/>
                <w:szCs w:val="22"/>
              </w:rPr>
            </w:pPr>
            <w:r w:rsidRPr="00B4712F">
              <w:rPr>
                <w:rFonts w:asciiTheme="minorHAnsi" w:hAnsiTheme="minorHAnsi" w:cstheme="minorHAnsi"/>
                <w:sz w:val="22"/>
                <w:szCs w:val="22"/>
              </w:rPr>
              <w:t xml:space="preserve">- </w:t>
            </w:r>
            <w:r>
              <w:rPr>
                <w:rFonts w:asciiTheme="minorHAnsi" w:hAnsiTheme="minorHAnsi" w:cstheme="minorHAnsi"/>
                <w:sz w:val="22"/>
                <w:szCs w:val="22"/>
              </w:rPr>
              <w:t>Reporte</w:t>
            </w:r>
            <w:r w:rsidRPr="00B4712F">
              <w:rPr>
                <w:rFonts w:asciiTheme="minorHAnsi" w:hAnsiTheme="minorHAnsi" w:cstheme="minorHAnsi"/>
                <w:sz w:val="22"/>
                <w:szCs w:val="22"/>
              </w:rPr>
              <w:t xml:space="preserve"> del S</w:t>
            </w:r>
            <w:r>
              <w:rPr>
                <w:rFonts w:asciiTheme="minorHAnsi" w:hAnsiTheme="minorHAnsi" w:cstheme="minorHAnsi"/>
                <w:sz w:val="22"/>
                <w:szCs w:val="22"/>
              </w:rPr>
              <w:t>IA</w:t>
            </w:r>
            <w:r w:rsidRPr="00B4712F">
              <w:rPr>
                <w:rFonts w:asciiTheme="minorHAnsi" w:hAnsiTheme="minorHAnsi" w:cstheme="minorHAnsi"/>
                <w:sz w:val="22"/>
                <w:szCs w:val="22"/>
              </w:rPr>
              <w:t xml:space="preserve"> donde se visualice el P.A.P.A</w:t>
            </w:r>
          </w:p>
          <w:p w:rsidR="00DC39FE" w:rsidRPr="00B4712F" w:rsidRDefault="00DC39FE" w:rsidP="00DC39FE">
            <w:pPr>
              <w:widowControl/>
              <w:autoSpaceDE/>
              <w:autoSpaceDN/>
              <w:rPr>
                <w:rFonts w:asciiTheme="minorHAnsi" w:hAnsiTheme="minorHAnsi" w:cstheme="minorHAnsi"/>
                <w:sz w:val="22"/>
                <w:szCs w:val="22"/>
              </w:rPr>
            </w:pPr>
            <w:r>
              <w:rPr>
                <w:rFonts w:asciiTheme="minorHAnsi" w:hAnsiTheme="minorHAnsi" w:cstheme="minorHAnsi"/>
                <w:sz w:val="22"/>
                <w:szCs w:val="22"/>
              </w:rPr>
              <w:t>- Fotocopia del documento de identidad</w:t>
            </w:r>
          </w:p>
        </w:tc>
      </w:tr>
      <w:tr w:rsidR="00DC39FE" w:rsidRPr="00CA3DA5" w:rsidTr="00826421">
        <w:trPr>
          <w:trHeight w:val="325"/>
        </w:trPr>
        <w:tc>
          <w:tcPr>
            <w:tcW w:w="2518" w:type="dxa"/>
            <w:vAlign w:val="center"/>
          </w:tcPr>
          <w:p w:rsidR="00DC39FE" w:rsidRPr="00CA3DA5" w:rsidRDefault="00DC39FE" w:rsidP="00DC39F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rsidR="00DC39FE" w:rsidRPr="00B4712F" w:rsidRDefault="00DC39FE" w:rsidP="00DC39FE">
            <w:pPr>
              <w:rPr>
                <w:rFonts w:asciiTheme="minorHAnsi" w:hAnsiTheme="minorHAnsi" w:cstheme="minorHAnsi"/>
                <w:color w:val="808080" w:themeColor="background1" w:themeShade="80"/>
                <w:sz w:val="22"/>
                <w:szCs w:val="22"/>
              </w:rPr>
            </w:pPr>
            <w:r w:rsidRPr="0075321E">
              <w:rPr>
                <w:rFonts w:asciiTheme="minorHAnsi" w:hAnsiTheme="minorHAnsi" w:cstheme="minorHAnsi"/>
                <w:sz w:val="22"/>
                <w:szCs w:val="22"/>
              </w:rPr>
              <w:t>N.A.</w:t>
            </w:r>
          </w:p>
        </w:tc>
      </w:tr>
      <w:tr w:rsidR="00DC39FE" w:rsidRPr="00CA3DA5" w:rsidTr="00826421">
        <w:trPr>
          <w:trHeight w:val="325"/>
        </w:trPr>
        <w:tc>
          <w:tcPr>
            <w:tcW w:w="2518" w:type="dxa"/>
            <w:vAlign w:val="center"/>
          </w:tcPr>
          <w:p w:rsidR="00DC39FE" w:rsidRPr="00CA3DA5" w:rsidRDefault="00DC39FE" w:rsidP="00DC39F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rsidR="00DC39FE" w:rsidRDefault="00DC39FE" w:rsidP="00DC39FE">
            <w:pPr>
              <w:widowControl/>
              <w:autoSpaceDE/>
              <w:autoSpaceDN/>
              <w:rPr>
                <w:rFonts w:asciiTheme="minorHAnsi" w:hAnsiTheme="minorHAnsi" w:cstheme="minorHAnsi"/>
                <w:sz w:val="22"/>
                <w:szCs w:val="22"/>
              </w:rPr>
            </w:pPr>
            <w:r w:rsidRPr="00C2298C">
              <w:rPr>
                <w:rFonts w:asciiTheme="minorHAnsi" w:hAnsiTheme="minorHAnsi" w:cstheme="minorHAnsi"/>
                <w:b/>
                <w:sz w:val="22"/>
                <w:szCs w:val="22"/>
              </w:rPr>
              <w:t>1</w:t>
            </w:r>
            <w:r w:rsidRPr="00B4712F">
              <w:rPr>
                <w:rFonts w:asciiTheme="minorHAnsi" w:hAnsiTheme="minorHAnsi" w:cstheme="minorHAnsi"/>
                <w:sz w:val="22"/>
                <w:szCs w:val="22"/>
              </w:rPr>
              <w:t>. Prueba</w:t>
            </w:r>
            <w:r>
              <w:rPr>
                <w:rFonts w:asciiTheme="minorHAnsi" w:hAnsiTheme="minorHAnsi" w:cstheme="minorHAnsi"/>
                <w:sz w:val="22"/>
                <w:szCs w:val="22"/>
              </w:rPr>
              <w:t xml:space="preserve"> de conocimientos </w:t>
            </w:r>
            <w:r w:rsidR="0049569C">
              <w:rPr>
                <w:rFonts w:asciiTheme="minorHAnsi" w:hAnsiTheme="minorHAnsi" w:cstheme="minorHAnsi"/>
                <w:sz w:val="22"/>
                <w:szCs w:val="22"/>
              </w:rPr>
              <w:t>(tiene un valor entre 0 y 70 puntos)</w:t>
            </w:r>
            <w:r w:rsidR="00C2298C">
              <w:rPr>
                <w:rFonts w:asciiTheme="minorHAnsi" w:hAnsiTheme="minorHAnsi" w:cstheme="minorHAnsi"/>
                <w:sz w:val="22"/>
                <w:szCs w:val="22"/>
              </w:rPr>
              <w:t>:</w:t>
            </w:r>
          </w:p>
          <w:p w:rsidR="00CE2718" w:rsidRDefault="00CE2718" w:rsidP="00DC39FE">
            <w:pPr>
              <w:widowControl/>
              <w:autoSpaceDE/>
              <w:autoSpaceDN/>
              <w:rPr>
                <w:rFonts w:asciiTheme="minorHAnsi" w:hAnsiTheme="minorHAnsi" w:cstheme="minorHAnsi"/>
                <w:sz w:val="22"/>
                <w:szCs w:val="22"/>
              </w:rPr>
            </w:pPr>
            <w:r>
              <w:rPr>
                <w:rFonts w:asciiTheme="minorHAnsi" w:hAnsiTheme="minorHAnsi" w:cstheme="minorHAnsi"/>
                <w:sz w:val="22"/>
                <w:szCs w:val="22"/>
              </w:rPr>
              <w:t>Se realizará un pru</w:t>
            </w:r>
            <w:bookmarkStart w:id="0" w:name="_GoBack"/>
            <w:bookmarkEnd w:id="0"/>
            <w:r>
              <w:rPr>
                <w:rFonts w:asciiTheme="minorHAnsi" w:hAnsiTheme="minorHAnsi" w:cstheme="minorHAnsi"/>
                <w:sz w:val="22"/>
                <w:szCs w:val="22"/>
              </w:rPr>
              <w:t>eba de conocimientos en día miércoles 20 de abril a las 9:00 am. en la Sala de Cómputo del bloque 21 segundo piso.</w:t>
            </w:r>
          </w:p>
          <w:p w:rsidR="0049569C" w:rsidRDefault="0049569C" w:rsidP="00CE2718">
            <w:pPr>
              <w:widowControl/>
              <w:autoSpaceDE/>
              <w:autoSpaceDN/>
              <w:jc w:val="both"/>
              <w:rPr>
                <w:rFonts w:asciiTheme="minorHAnsi" w:hAnsiTheme="minorHAnsi" w:cstheme="minorHAnsi"/>
                <w:sz w:val="22"/>
                <w:szCs w:val="22"/>
              </w:rPr>
            </w:pPr>
            <w:r>
              <w:rPr>
                <w:rFonts w:asciiTheme="minorHAnsi" w:hAnsiTheme="minorHAnsi" w:cstheme="minorHAnsi"/>
                <w:sz w:val="22"/>
                <w:szCs w:val="22"/>
              </w:rPr>
              <w:t xml:space="preserve">El PMB (según el </w:t>
            </w:r>
            <w:r w:rsidR="00CE2718">
              <w:rPr>
                <w:rFonts w:asciiTheme="minorHAnsi" w:hAnsiTheme="minorHAnsi" w:cstheme="minorHAnsi"/>
                <w:sz w:val="22"/>
                <w:szCs w:val="22"/>
              </w:rPr>
              <w:t>Acuerdo 012 de 2004</w:t>
            </w:r>
            <w:r w:rsidR="00C2298C">
              <w:rPr>
                <w:rFonts w:asciiTheme="minorHAnsi" w:hAnsiTheme="minorHAnsi" w:cstheme="minorHAnsi"/>
                <w:sz w:val="22"/>
                <w:szCs w:val="22"/>
              </w:rPr>
              <w:t xml:space="preserve">, </w:t>
            </w:r>
            <w:r w:rsidR="00CE2718">
              <w:rPr>
                <w:rFonts w:asciiTheme="minorHAnsi" w:hAnsiTheme="minorHAnsi" w:cstheme="minorHAnsi"/>
                <w:sz w:val="22"/>
                <w:szCs w:val="22"/>
              </w:rPr>
              <w:t>Artículo 6*</w:t>
            </w:r>
            <w:r w:rsidR="00C2298C">
              <w:rPr>
                <w:rFonts w:asciiTheme="minorHAnsi" w:hAnsiTheme="minorHAnsi" w:cstheme="minorHAnsi"/>
                <w:sz w:val="22"/>
                <w:szCs w:val="22"/>
              </w:rPr>
              <w:t>):</w:t>
            </w:r>
          </w:p>
          <w:p w:rsidR="00C2298C" w:rsidRPr="00C2298C" w:rsidRDefault="00CE2718" w:rsidP="00CE2718">
            <w:pPr>
              <w:pStyle w:val="Prrafodelista"/>
              <w:numPr>
                <w:ilvl w:val="0"/>
                <w:numId w:val="2"/>
              </w:numPr>
              <w:jc w:val="both"/>
              <w:rPr>
                <w:rFonts w:asciiTheme="minorHAnsi" w:hAnsiTheme="minorHAnsi" w:cstheme="minorHAnsi"/>
                <w:sz w:val="16"/>
                <w:szCs w:val="22"/>
              </w:rPr>
            </w:pPr>
            <w:r w:rsidRPr="00C2298C">
              <w:rPr>
                <w:rFonts w:asciiTheme="minorHAnsi" w:hAnsiTheme="minorHAnsi" w:cstheme="minorHAnsi"/>
                <w:sz w:val="22"/>
                <w:szCs w:val="22"/>
              </w:rPr>
              <w:t>Valor de 30 puntos si es menor a 15</w:t>
            </w:r>
          </w:p>
          <w:p w:rsidR="00CE2718" w:rsidRPr="00C2298C" w:rsidRDefault="00CE2718" w:rsidP="00CE2718">
            <w:pPr>
              <w:pStyle w:val="Prrafodelista"/>
              <w:numPr>
                <w:ilvl w:val="0"/>
                <w:numId w:val="2"/>
              </w:numPr>
              <w:jc w:val="both"/>
              <w:rPr>
                <w:rFonts w:asciiTheme="minorHAnsi" w:hAnsiTheme="minorHAnsi" w:cstheme="minorHAnsi"/>
                <w:sz w:val="16"/>
                <w:szCs w:val="22"/>
              </w:rPr>
            </w:pPr>
            <w:r w:rsidRPr="00C2298C">
              <w:rPr>
                <w:rFonts w:asciiTheme="minorHAnsi" w:hAnsiTheme="minorHAnsi" w:cstheme="minorHAnsi"/>
                <w:sz w:val="22"/>
                <w:szCs w:val="22"/>
              </w:rPr>
              <w:t>Valor de 10 puntos si es mayor o igual a 15.</w:t>
            </w:r>
          </w:p>
          <w:p w:rsidR="00DC39FE" w:rsidRPr="005103A1" w:rsidRDefault="00DC39FE" w:rsidP="00DC39FE">
            <w:pPr>
              <w:widowControl/>
              <w:autoSpaceDE/>
              <w:autoSpaceDN/>
              <w:rPr>
                <w:rFonts w:ascii="Calibri" w:hAnsi="Calibri" w:cs="Calibri"/>
                <w:sz w:val="22"/>
                <w:szCs w:val="20"/>
              </w:rPr>
            </w:pPr>
            <w:r w:rsidRPr="00C2298C">
              <w:rPr>
                <w:rFonts w:asciiTheme="minorHAnsi" w:hAnsiTheme="minorHAnsi" w:cstheme="minorHAnsi"/>
                <w:b/>
                <w:sz w:val="22"/>
                <w:szCs w:val="22"/>
              </w:rPr>
              <w:t>2</w:t>
            </w:r>
            <w:r w:rsidRPr="00B4712F">
              <w:rPr>
                <w:rFonts w:asciiTheme="minorHAnsi" w:hAnsiTheme="minorHAnsi" w:cstheme="minorHAnsi"/>
                <w:sz w:val="22"/>
                <w:szCs w:val="22"/>
              </w:rPr>
              <w:t xml:space="preserve">. </w:t>
            </w:r>
            <w:r w:rsidRPr="005103A1">
              <w:rPr>
                <w:rFonts w:ascii="Calibri" w:hAnsi="Calibri" w:cs="Calibri"/>
                <w:sz w:val="22"/>
                <w:szCs w:val="20"/>
              </w:rPr>
              <w:t>P.A.P.A.</w:t>
            </w:r>
          </w:p>
          <w:p w:rsidR="00DC39FE" w:rsidRPr="00CA3DA5" w:rsidRDefault="00CE2718" w:rsidP="00CE2718">
            <w:pPr>
              <w:widowControl/>
              <w:autoSpaceDE/>
              <w:autoSpaceDN/>
              <w:jc w:val="both"/>
              <w:rPr>
                <w:rFonts w:asciiTheme="minorHAnsi" w:hAnsiTheme="minorHAnsi" w:cstheme="minorHAnsi"/>
                <w:color w:val="FF0000"/>
                <w:sz w:val="22"/>
                <w:szCs w:val="22"/>
              </w:rPr>
            </w:pPr>
            <w:r w:rsidRPr="005103A1">
              <w:rPr>
                <w:rFonts w:ascii="Calibri" w:hAnsi="Calibri" w:cs="Calibri"/>
                <w:sz w:val="22"/>
                <w:szCs w:val="20"/>
              </w:rPr>
              <w:t>*</w:t>
            </w:r>
            <w:r w:rsidR="00C2298C" w:rsidRPr="005103A1">
              <w:rPr>
                <w:rFonts w:ascii="Calibri" w:hAnsi="Calibri" w:cs="Calibri"/>
                <w:sz w:val="22"/>
                <w:szCs w:val="20"/>
              </w:rPr>
              <w:t>Artículo 6:</w:t>
            </w:r>
            <w:r w:rsidRPr="005103A1">
              <w:rPr>
                <w:rFonts w:ascii="Calibri" w:hAnsi="Calibri" w:cs="Calibri"/>
                <w:sz w:val="22"/>
                <w:szCs w:val="20"/>
              </w:rPr>
              <w:t xml:space="preserve"> </w:t>
            </w:r>
            <w:r w:rsidRPr="005103A1">
              <w:rPr>
                <w:rFonts w:ascii="Calibri" w:hAnsi="Calibri" w:cs="Calibri"/>
                <w:color w:val="000000"/>
                <w:sz w:val="22"/>
                <w:szCs w:val="20"/>
                <w:shd w:val="clear" w:color="auto" w:fill="FFFFFF"/>
              </w:rPr>
              <w:t xml:space="preserve">En la selección se privilegiará a los estudiantes cuyos puntajes básicos de matrícula (PBM) sean los más bajos dentro de los que se hayan presentado a la convocatoria </w:t>
            </w:r>
            <w:r w:rsidRPr="005103A1">
              <w:rPr>
                <w:rFonts w:ascii="Calibri" w:hAnsi="Calibri" w:cs="Calibri"/>
                <w:sz w:val="22"/>
                <w:szCs w:val="20"/>
                <w:shd w:val="clear" w:color="auto" w:fill="FFFFFF"/>
              </w:rPr>
              <w:t>correspondiente.</w:t>
            </w:r>
          </w:p>
        </w:tc>
      </w:tr>
      <w:tr w:rsidR="00DC39FE" w:rsidRPr="00CA3DA5" w:rsidTr="00826421">
        <w:trPr>
          <w:trHeight w:val="306"/>
        </w:trPr>
        <w:tc>
          <w:tcPr>
            <w:tcW w:w="2518" w:type="dxa"/>
            <w:vAlign w:val="center"/>
          </w:tcPr>
          <w:p w:rsidR="00DC39FE" w:rsidRPr="00CA3DA5" w:rsidRDefault="00DC39FE" w:rsidP="00DC39F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rsidR="00DC39FE" w:rsidRDefault="00DC39FE" w:rsidP="00DC39FE">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Hugo Javier Arbeláez Pulgarín </w:t>
            </w:r>
          </w:p>
          <w:p w:rsidR="00DC39FE" w:rsidRPr="00B4712F" w:rsidRDefault="00DC39FE" w:rsidP="00DC39FE">
            <w:pPr>
              <w:widowControl/>
              <w:autoSpaceDE/>
              <w:autoSpaceDN/>
              <w:rPr>
                <w:rFonts w:asciiTheme="minorHAnsi" w:hAnsiTheme="minorHAnsi" w:cstheme="minorHAnsi"/>
                <w:sz w:val="22"/>
                <w:szCs w:val="22"/>
              </w:rPr>
            </w:pPr>
            <w:r w:rsidRPr="00D625C3">
              <w:rPr>
                <w:rFonts w:asciiTheme="minorHAnsi" w:hAnsiTheme="minorHAnsi" w:cstheme="minorHAnsi"/>
                <w:sz w:val="22"/>
                <w:szCs w:val="22"/>
              </w:rPr>
              <w:t>fcvibien_med@unal.edu.co</w:t>
            </w:r>
          </w:p>
          <w:p w:rsidR="00DC39FE" w:rsidRPr="00CA3DA5" w:rsidRDefault="00DC39FE" w:rsidP="00DC39F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sz w:val="22"/>
                <w:szCs w:val="22"/>
              </w:rPr>
              <w:t>Ext: 49855</w:t>
            </w:r>
          </w:p>
        </w:tc>
      </w:tr>
    </w:tbl>
    <w:p w:rsidR="00302DAE" w:rsidRDefault="00302DAE" w:rsidP="00302DAE">
      <w:pPr>
        <w:jc w:val="both"/>
        <w:rPr>
          <w:rFonts w:ascii="Ancizar Sans" w:hAnsi="Ancizar Sans"/>
          <w:sz w:val="20"/>
          <w:szCs w:val="20"/>
        </w:rPr>
      </w:pPr>
    </w:p>
    <w:p w:rsidR="00302DAE" w:rsidRPr="0015401E" w:rsidRDefault="00302DAE" w:rsidP="00CE2718">
      <w:pPr>
        <w:jc w:val="both"/>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302DAE" w:rsidRPr="0015401E" w:rsidSect="00E0635A">
      <w:headerReference w:type="default" r:id="rId7"/>
      <w:footerReference w:type="default" r:id="rId8"/>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06" w:rsidRDefault="000F2906">
      <w:r>
        <w:separator/>
      </w:r>
    </w:p>
  </w:endnote>
  <w:endnote w:type="continuationSeparator" w:id="0">
    <w:p w:rsidR="000F2906" w:rsidRDefault="000F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73" w:rsidRPr="000E7795" w:rsidRDefault="00D625C3"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Código:</w:t>
    </w:r>
    <w:r>
      <w:rPr>
        <w:rFonts w:asciiTheme="minorHAnsi" w:hAnsiTheme="minorHAnsi"/>
        <w:b/>
        <w:i/>
        <w:szCs w:val="18"/>
      </w:rPr>
      <w:t xml:space="preserve"> </w:t>
    </w:r>
    <w:r w:rsidRPr="00B16CCE">
      <w:rPr>
        <w:rFonts w:asciiTheme="minorHAnsi" w:hAnsiTheme="minorHAnsi"/>
        <w:b/>
        <w:i/>
        <w:szCs w:val="18"/>
      </w:rPr>
      <w:t>U.FT.05.007.013</w:t>
    </w:r>
    <w:r>
      <w:rPr>
        <w:rFonts w:asciiTheme="minorHAnsi" w:hAnsiTheme="minorHAnsi"/>
        <w:b/>
        <w:i/>
        <w:szCs w:val="18"/>
      </w:rPr>
      <w:t xml:space="preserve"> </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w:t>
    </w:r>
    <w:r w:rsidRPr="000E7795">
      <w:rPr>
        <w:rFonts w:asciiTheme="minorHAnsi" w:hAnsiTheme="minorHAnsi"/>
        <w:b/>
        <w:i/>
        <w:szCs w:val="18"/>
      </w:rPr>
      <w:t>ersión:</w:t>
    </w:r>
    <w:r>
      <w:rPr>
        <w:rFonts w:asciiTheme="minorHAnsi" w:hAnsiTheme="minorHAnsi"/>
        <w:b/>
        <w:i/>
        <w:szCs w:val="18"/>
      </w:rPr>
      <w:t xml:space="preserve"> 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103A1" w:rsidRPr="005103A1">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103A1" w:rsidRPr="005103A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06" w:rsidRDefault="000F2906">
      <w:r>
        <w:separator/>
      </w:r>
    </w:p>
  </w:footnote>
  <w:footnote w:type="continuationSeparator" w:id="0">
    <w:p w:rsidR="000F2906" w:rsidRDefault="000F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5F" w:rsidRPr="000E7795" w:rsidRDefault="00D625C3"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9264" behindDoc="1" locked="0" layoutInCell="1" allowOverlap="1" wp14:anchorId="720B9350" wp14:editId="411F634A">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795">
      <w:rPr>
        <w:rFonts w:asciiTheme="minorHAnsi" w:hAnsiTheme="minorHAnsi"/>
        <w:b/>
        <w:i/>
      </w:rPr>
      <w:t>Macroproceso</w:t>
    </w:r>
    <w:r>
      <w:rPr>
        <w:rFonts w:asciiTheme="minorHAnsi" w:hAnsiTheme="minorHAnsi"/>
        <w:b/>
        <w:i/>
      </w:rPr>
      <w:t>: Formación</w:t>
    </w:r>
  </w:p>
  <w:p w:rsidR="007E5A5F" w:rsidRPr="000E7795" w:rsidRDefault="00D625C3" w:rsidP="00977C49">
    <w:pPr>
      <w:pStyle w:val="Encabezado"/>
      <w:rPr>
        <w:rFonts w:asciiTheme="minorHAnsi" w:hAnsiTheme="minorHAnsi"/>
        <w:b/>
        <w:i/>
      </w:rPr>
    </w:pPr>
    <w:r>
      <w:rPr>
        <w:rFonts w:asciiTheme="minorHAnsi" w:hAnsiTheme="minorHAnsi"/>
        <w:b/>
        <w:i/>
      </w:rPr>
      <w:t>Gestión Administrativa de Apoyo a la Formación</w:t>
    </w:r>
  </w:p>
  <w:p w:rsidR="0054711D" w:rsidRDefault="00D625C3">
    <w:pPr>
      <w:pStyle w:val="Encabezado"/>
      <w:rPr>
        <w:rFonts w:asciiTheme="minorHAnsi" w:hAnsiTheme="minorHAnsi"/>
        <w:b/>
        <w:i/>
      </w:rPr>
    </w:pPr>
    <w:r>
      <w:rPr>
        <w:rFonts w:asciiTheme="minorHAnsi" w:hAnsiTheme="minorHAnsi"/>
        <w:b/>
        <w:i/>
      </w:rPr>
      <w:t>Formato convocatoria estudiantes auxiliares</w:t>
    </w:r>
  </w:p>
  <w:p w:rsidR="0054711D" w:rsidRPr="000E7795" w:rsidRDefault="000F290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54B"/>
    <w:multiLevelType w:val="hybridMultilevel"/>
    <w:tmpl w:val="AB046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6330AD5"/>
    <w:multiLevelType w:val="hybridMultilevel"/>
    <w:tmpl w:val="985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AE"/>
    <w:rsid w:val="00022511"/>
    <w:rsid w:val="00042E6A"/>
    <w:rsid w:val="000917A6"/>
    <w:rsid w:val="000C4E0E"/>
    <w:rsid w:val="000F2906"/>
    <w:rsid w:val="001D47B7"/>
    <w:rsid w:val="002905BB"/>
    <w:rsid w:val="002A6895"/>
    <w:rsid w:val="00302DAE"/>
    <w:rsid w:val="003C3131"/>
    <w:rsid w:val="003E23B2"/>
    <w:rsid w:val="00472E95"/>
    <w:rsid w:val="0049569C"/>
    <w:rsid w:val="005103A1"/>
    <w:rsid w:val="00513903"/>
    <w:rsid w:val="00533752"/>
    <w:rsid w:val="00721B9B"/>
    <w:rsid w:val="0075321E"/>
    <w:rsid w:val="008412D3"/>
    <w:rsid w:val="0088505A"/>
    <w:rsid w:val="00971A92"/>
    <w:rsid w:val="00A05F79"/>
    <w:rsid w:val="00A90DF7"/>
    <w:rsid w:val="00A95E0F"/>
    <w:rsid w:val="00B378F9"/>
    <w:rsid w:val="00B81AC9"/>
    <w:rsid w:val="00BE2B19"/>
    <w:rsid w:val="00C2298C"/>
    <w:rsid w:val="00C2477D"/>
    <w:rsid w:val="00C446FD"/>
    <w:rsid w:val="00C64B2E"/>
    <w:rsid w:val="00CD5177"/>
    <w:rsid w:val="00CE2718"/>
    <w:rsid w:val="00CE3D50"/>
    <w:rsid w:val="00D101A8"/>
    <w:rsid w:val="00D3607C"/>
    <w:rsid w:val="00D625C3"/>
    <w:rsid w:val="00D65B89"/>
    <w:rsid w:val="00DB4456"/>
    <w:rsid w:val="00DC39FE"/>
    <w:rsid w:val="00F40EF5"/>
    <w:rsid w:val="00F552AE"/>
    <w:rsid w:val="00FB3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B8C7"/>
  <w15:chartTrackingRefBased/>
  <w15:docId w15:val="{D00BF059-D31D-4991-AF3E-52FE3277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AE"/>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2DAE"/>
    <w:pPr>
      <w:tabs>
        <w:tab w:val="center" w:pos="4252"/>
        <w:tab w:val="right" w:pos="8504"/>
      </w:tabs>
    </w:pPr>
  </w:style>
  <w:style w:type="character" w:customStyle="1" w:styleId="EncabezadoCar">
    <w:name w:val="Encabezado Car"/>
    <w:basedOn w:val="Fuentedeprrafopredeter"/>
    <w:link w:val="Encabezado"/>
    <w:uiPriority w:val="99"/>
    <w:rsid w:val="00302DAE"/>
    <w:rPr>
      <w:rFonts w:ascii="Arial" w:eastAsia="Times New Roman" w:hAnsi="Arial" w:cs="Arial"/>
      <w:sz w:val="24"/>
      <w:szCs w:val="24"/>
      <w:lang w:val="es-ES_tradnl" w:eastAsia="es-ES"/>
    </w:rPr>
  </w:style>
  <w:style w:type="paragraph" w:styleId="Piedepgina">
    <w:name w:val="footer"/>
    <w:basedOn w:val="Normal"/>
    <w:link w:val="PiedepginaCar"/>
    <w:uiPriority w:val="99"/>
    <w:rsid w:val="00302DAE"/>
    <w:pPr>
      <w:tabs>
        <w:tab w:val="center" w:pos="4252"/>
        <w:tab w:val="right" w:pos="8504"/>
      </w:tabs>
    </w:pPr>
  </w:style>
  <w:style w:type="character" w:customStyle="1" w:styleId="PiedepginaCar">
    <w:name w:val="Pie de página Car"/>
    <w:basedOn w:val="Fuentedeprrafopredeter"/>
    <w:link w:val="Piedepgina"/>
    <w:uiPriority w:val="99"/>
    <w:rsid w:val="00302DAE"/>
    <w:rPr>
      <w:rFonts w:ascii="Arial" w:eastAsia="Times New Roman" w:hAnsi="Arial" w:cs="Arial"/>
      <w:sz w:val="24"/>
      <w:szCs w:val="24"/>
      <w:lang w:val="es-ES_tradnl" w:eastAsia="es-ES"/>
    </w:rPr>
  </w:style>
  <w:style w:type="table" w:styleId="Tablaconcuadrcula">
    <w:name w:val="Table Grid"/>
    <w:basedOn w:val="Tablanormal"/>
    <w:uiPriority w:val="59"/>
    <w:rsid w:val="00302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302DAE"/>
    <w:rPr>
      <w:color w:val="0000FF"/>
      <w:u w:val="single"/>
    </w:rPr>
  </w:style>
  <w:style w:type="paragraph" w:styleId="Prrafodelista">
    <w:name w:val="List Paragraph"/>
    <w:basedOn w:val="Normal"/>
    <w:uiPriority w:val="34"/>
    <w:qFormat/>
    <w:rsid w:val="00302DAE"/>
    <w:pPr>
      <w:widowControl/>
      <w:autoSpaceDE/>
      <w:autoSpaceDN/>
      <w:ind w:left="720"/>
      <w:contextualSpacing/>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 Del Carmen Malambo Barrios</dc:creator>
  <cp:keywords/>
  <dc:description/>
  <cp:lastModifiedBy>America Del Carmen Malambo Barrios</cp:lastModifiedBy>
  <cp:revision>9</cp:revision>
  <dcterms:created xsi:type="dcterms:W3CDTF">2022-04-06T13:58:00Z</dcterms:created>
  <dcterms:modified xsi:type="dcterms:W3CDTF">2022-04-06T14:33:00Z</dcterms:modified>
</cp:coreProperties>
</file>